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644310" w14:textId="77777777" w:rsidR="00B82437" w:rsidRPr="00575993" w:rsidRDefault="00B82437" w:rsidP="004E14C6">
      <w:pPr>
        <w:pStyle w:val="a7"/>
        <w:ind w:firstLine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575993">
        <w:rPr>
          <w:rFonts w:ascii="Arial" w:hAnsi="Arial" w:cs="Arial"/>
          <w:b/>
          <w:color w:val="000000" w:themeColor="text1"/>
          <w:sz w:val="24"/>
          <w:szCs w:val="24"/>
        </w:rPr>
        <w:t>Администрация Боготольского района</w:t>
      </w:r>
    </w:p>
    <w:p w14:paraId="796D9081" w14:textId="77777777" w:rsidR="00B82437" w:rsidRPr="00575993" w:rsidRDefault="00B82437" w:rsidP="00CB3577">
      <w:pPr>
        <w:pStyle w:val="a7"/>
        <w:ind w:firstLine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575993">
        <w:rPr>
          <w:rFonts w:ascii="Arial" w:hAnsi="Arial" w:cs="Arial"/>
          <w:b/>
          <w:color w:val="000000" w:themeColor="text1"/>
          <w:sz w:val="24"/>
          <w:szCs w:val="24"/>
        </w:rPr>
        <w:t>Красноярского края</w:t>
      </w:r>
    </w:p>
    <w:p w14:paraId="7B4DA0F1" w14:textId="77777777" w:rsidR="00B82437" w:rsidRPr="00575993" w:rsidRDefault="00B82437" w:rsidP="004E14C6">
      <w:pPr>
        <w:pStyle w:val="a7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6C2435F5" w14:textId="77777777" w:rsidR="00B82437" w:rsidRPr="00575993" w:rsidRDefault="00B82437" w:rsidP="004E14C6">
      <w:pPr>
        <w:pStyle w:val="a7"/>
        <w:rPr>
          <w:rFonts w:ascii="Arial" w:hAnsi="Arial" w:cs="Arial"/>
          <w:b/>
          <w:color w:val="000000" w:themeColor="text1"/>
          <w:sz w:val="24"/>
          <w:szCs w:val="24"/>
        </w:rPr>
      </w:pPr>
      <w:r w:rsidRPr="00575993">
        <w:rPr>
          <w:rFonts w:ascii="Arial" w:hAnsi="Arial" w:cs="Arial"/>
          <w:b/>
          <w:color w:val="000000" w:themeColor="text1"/>
          <w:sz w:val="24"/>
          <w:szCs w:val="24"/>
        </w:rPr>
        <w:t>ПОСТАНОВЛЕНИЕ</w:t>
      </w:r>
    </w:p>
    <w:p w14:paraId="4436F44F" w14:textId="77777777" w:rsidR="005D3BEE" w:rsidRPr="00575993" w:rsidRDefault="005D3BEE" w:rsidP="004E14C6">
      <w:pPr>
        <w:pStyle w:val="a7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0B4761BB" w14:textId="77777777" w:rsidR="00A66606" w:rsidRPr="00575993" w:rsidRDefault="005D3BEE" w:rsidP="004E14C6">
      <w:pPr>
        <w:pStyle w:val="a7"/>
        <w:rPr>
          <w:rFonts w:ascii="Arial" w:hAnsi="Arial" w:cs="Arial"/>
          <w:b/>
          <w:color w:val="000000" w:themeColor="text1"/>
          <w:sz w:val="24"/>
          <w:szCs w:val="24"/>
        </w:rPr>
      </w:pPr>
      <w:r w:rsidRPr="00575993">
        <w:rPr>
          <w:rFonts w:ascii="Arial" w:hAnsi="Arial" w:cs="Arial"/>
          <w:b/>
          <w:color w:val="000000" w:themeColor="text1"/>
          <w:sz w:val="24"/>
          <w:szCs w:val="24"/>
        </w:rPr>
        <w:t>г. Боготол</w:t>
      </w:r>
    </w:p>
    <w:p w14:paraId="4C7CED0B" w14:textId="77777777" w:rsidR="00B82437" w:rsidRPr="00575993" w:rsidRDefault="005D3BEE" w:rsidP="004E14C6">
      <w:pPr>
        <w:pStyle w:val="a7"/>
        <w:ind w:firstLine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75993">
        <w:rPr>
          <w:rFonts w:ascii="Arial" w:hAnsi="Arial" w:cs="Arial"/>
          <w:color w:val="000000" w:themeColor="text1"/>
          <w:sz w:val="24"/>
          <w:szCs w:val="24"/>
        </w:rPr>
        <w:t>16 июня</w:t>
      </w:r>
      <w:r w:rsidR="00B82437" w:rsidRPr="00575993">
        <w:rPr>
          <w:rFonts w:ascii="Arial" w:hAnsi="Arial" w:cs="Arial"/>
          <w:color w:val="000000" w:themeColor="text1"/>
          <w:sz w:val="24"/>
          <w:szCs w:val="24"/>
        </w:rPr>
        <w:t xml:space="preserve"> 2022 года</w:t>
      </w:r>
      <w:r w:rsidR="00B82437" w:rsidRPr="00575993">
        <w:rPr>
          <w:rFonts w:ascii="Arial" w:hAnsi="Arial" w:cs="Arial"/>
          <w:color w:val="000000" w:themeColor="text1"/>
          <w:sz w:val="24"/>
          <w:szCs w:val="24"/>
        </w:rPr>
        <w:tab/>
      </w:r>
      <w:r w:rsidR="00B82437" w:rsidRPr="00575993">
        <w:rPr>
          <w:rFonts w:ascii="Arial" w:hAnsi="Arial" w:cs="Arial"/>
          <w:color w:val="000000" w:themeColor="text1"/>
          <w:sz w:val="24"/>
          <w:szCs w:val="24"/>
        </w:rPr>
        <w:tab/>
      </w:r>
      <w:r w:rsidR="00B82437" w:rsidRPr="00575993">
        <w:rPr>
          <w:rFonts w:ascii="Arial" w:hAnsi="Arial" w:cs="Arial"/>
          <w:color w:val="000000" w:themeColor="text1"/>
          <w:sz w:val="24"/>
          <w:szCs w:val="24"/>
        </w:rPr>
        <w:tab/>
      </w:r>
      <w:r w:rsidRPr="00575993">
        <w:rPr>
          <w:rFonts w:ascii="Arial" w:hAnsi="Arial" w:cs="Arial"/>
          <w:color w:val="000000" w:themeColor="text1"/>
          <w:sz w:val="24"/>
          <w:szCs w:val="24"/>
        </w:rPr>
        <w:tab/>
      </w:r>
      <w:r w:rsidRPr="00575993">
        <w:rPr>
          <w:rFonts w:ascii="Arial" w:hAnsi="Arial" w:cs="Arial"/>
          <w:color w:val="000000" w:themeColor="text1"/>
          <w:sz w:val="24"/>
          <w:szCs w:val="24"/>
        </w:rPr>
        <w:tab/>
      </w:r>
      <w:r w:rsidRPr="00575993">
        <w:rPr>
          <w:rFonts w:ascii="Arial" w:hAnsi="Arial" w:cs="Arial"/>
          <w:color w:val="000000" w:themeColor="text1"/>
          <w:sz w:val="24"/>
          <w:szCs w:val="24"/>
        </w:rPr>
        <w:tab/>
      </w:r>
      <w:r w:rsidRPr="00575993">
        <w:rPr>
          <w:rFonts w:ascii="Arial" w:hAnsi="Arial" w:cs="Arial"/>
          <w:color w:val="000000" w:themeColor="text1"/>
          <w:sz w:val="24"/>
          <w:szCs w:val="24"/>
        </w:rPr>
        <w:tab/>
      </w:r>
      <w:r w:rsidRPr="00575993">
        <w:rPr>
          <w:rFonts w:ascii="Arial" w:hAnsi="Arial" w:cs="Arial"/>
          <w:color w:val="000000" w:themeColor="text1"/>
          <w:sz w:val="24"/>
          <w:szCs w:val="24"/>
        </w:rPr>
        <w:tab/>
      </w:r>
      <w:r w:rsidR="004E14C6" w:rsidRPr="00575993">
        <w:rPr>
          <w:rFonts w:ascii="Arial" w:hAnsi="Arial" w:cs="Arial"/>
          <w:color w:val="000000" w:themeColor="text1"/>
          <w:sz w:val="24"/>
          <w:szCs w:val="24"/>
        </w:rPr>
        <w:tab/>
      </w:r>
      <w:r w:rsidRPr="00575993">
        <w:rPr>
          <w:rFonts w:ascii="Arial" w:hAnsi="Arial" w:cs="Arial"/>
          <w:color w:val="000000" w:themeColor="text1"/>
          <w:sz w:val="24"/>
          <w:szCs w:val="24"/>
        </w:rPr>
        <w:t>№ 280-п</w:t>
      </w:r>
    </w:p>
    <w:p w14:paraId="6F9E9BFB" w14:textId="77777777" w:rsidR="00B82437" w:rsidRPr="00575993" w:rsidRDefault="00B82437" w:rsidP="004E14C6">
      <w:pPr>
        <w:spacing w:after="23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32D2D5FC" w14:textId="4E714FBF" w:rsidR="00F22509" w:rsidRDefault="00B454D4" w:rsidP="00CB3577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О создании</w:t>
      </w:r>
      <w:r w:rsidR="008C043F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С</w:t>
      </w:r>
      <w:r w:rsidR="00F22509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овета по патриотическому воспитани</w:t>
      </w:r>
      <w:r w:rsidR="00295BB2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ю при Г</w:t>
      </w:r>
      <w:r w:rsidR="005D3BEE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лаве Боготольского района</w:t>
      </w:r>
      <w:r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</w:p>
    <w:p w14:paraId="6C0D31D8" w14:textId="77777777" w:rsidR="00CB3577" w:rsidRPr="00575993" w:rsidRDefault="00CB3577" w:rsidP="00CB3577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6028C7CF" w14:textId="74B352F6" w:rsidR="00CB3577" w:rsidRPr="00CB3577" w:rsidRDefault="00455D24" w:rsidP="00CB3577">
      <w:pPr>
        <w:spacing w:after="0" w:line="240" w:lineRule="auto"/>
        <w:jc w:val="both"/>
        <w:rPr>
          <w:rFonts w:ascii="Arial" w:eastAsia="Times New Roman" w:hAnsi="Arial" w:cs="Arial"/>
          <w:i/>
          <w:color w:val="000000" w:themeColor="text1"/>
          <w:sz w:val="24"/>
          <w:szCs w:val="24"/>
        </w:rPr>
      </w:pPr>
      <w:r w:rsidRPr="00575993">
        <w:rPr>
          <w:rFonts w:ascii="Arial" w:eastAsia="Times New Roman" w:hAnsi="Arial" w:cs="Arial"/>
          <w:i/>
          <w:color w:val="000000" w:themeColor="text1"/>
          <w:sz w:val="24"/>
          <w:szCs w:val="24"/>
        </w:rPr>
        <w:t>(в ред. постановлений администрации Боготольского района от 21.07.2022 № 286-п</w:t>
      </w:r>
      <w:r w:rsidR="00575993" w:rsidRPr="00575993">
        <w:rPr>
          <w:rFonts w:ascii="Arial" w:eastAsia="Times New Roman" w:hAnsi="Arial" w:cs="Arial"/>
          <w:i/>
          <w:color w:val="000000" w:themeColor="text1"/>
          <w:sz w:val="24"/>
          <w:szCs w:val="24"/>
        </w:rPr>
        <w:t>, от 10.11.2022 №542-п</w:t>
      </w:r>
      <w:r w:rsidR="004E75BE">
        <w:rPr>
          <w:rFonts w:ascii="Arial" w:eastAsia="Times New Roman" w:hAnsi="Arial" w:cs="Arial"/>
          <w:i/>
          <w:color w:val="000000" w:themeColor="text1"/>
          <w:sz w:val="24"/>
          <w:szCs w:val="24"/>
        </w:rPr>
        <w:t>; от 09.10.2023 №575-п</w:t>
      </w:r>
      <w:r w:rsidR="002A3956">
        <w:rPr>
          <w:rFonts w:ascii="Arial" w:eastAsia="Times New Roman" w:hAnsi="Arial" w:cs="Arial"/>
          <w:i/>
          <w:color w:val="000000" w:themeColor="text1"/>
          <w:sz w:val="24"/>
          <w:szCs w:val="24"/>
        </w:rPr>
        <w:t xml:space="preserve">; </w:t>
      </w:r>
      <w:r w:rsidR="002A3956" w:rsidRPr="00D451D5">
        <w:rPr>
          <w:rFonts w:ascii="Arial" w:eastAsia="Times New Roman" w:hAnsi="Arial" w:cs="Arial"/>
          <w:i/>
          <w:color w:val="000000"/>
          <w:sz w:val="24"/>
          <w:szCs w:val="24"/>
        </w:rPr>
        <w:t xml:space="preserve">от </w:t>
      </w:r>
      <w:r w:rsidR="002A3956">
        <w:rPr>
          <w:rFonts w:ascii="Arial" w:hAnsi="Arial" w:cs="Arial"/>
          <w:i/>
          <w:color w:val="000000"/>
        </w:rPr>
        <w:t>20</w:t>
      </w:r>
      <w:r w:rsidR="002A3956" w:rsidRPr="00D451D5">
        <w:rPr>
          <w:rFonts w:ascii="Arial" w:eastAsia="Times New Roman" w:hAnsi="Arial" w:cs="Arial"/>
          <w:i/>
          <w:color w:val="000000"/>
          <w:sz w:val="24"/>
          <w:szCs w:val="24"/>
        </w:rPr>
        <w:t>.</w:t>
      </w:r>
      <w:r w:rsidR="002A3956">
        <w:rPr>
          <w:rFonts w:ascii="Arial" w:hAnsi="Arial" w:cs="Arial"/>
          <w:i/>
          <w:color w:val="000000"/>
        </w:rPr>
        <w:t>02</w:t>
      </w:r>
      <w:r w:rsidR="002A3956" w:rsidRPr="00D451D5">
        <w:rPr>
          <w:rFonts w:ascii="Arial" w:eastAsia="Times New Roman" w:hAnsi="Arial" w:cs="Arial"/>
          <w:i/>
          <w:color w:val="000000"/>
          <w:sz w:val="24"/>
          <w:szCs w:val="24"/>
        </w:rPr>
        <w:t>.202</w:t>
      </w:r>
      <w:r w:rsidR="002A3956">
        <w:rPr>
          <w:rFonts w:ascii="Arial" w:hAnsi="Arial" w:cs="Arial"/>
          <w:i/>
          <w:color w:val="000000"/>
        </w:rPr>
        <w:t>4</w:t>
      </w:r>
      <w:r w:rsidR="002A3956" w:rsidRPr="00D451D5">
        <w:rPr>
          <w:rFonts w:ascii="Arial" w:eastAsia="Times New Roman" w:hAnsi="Arial" w:cs="Arial"/>
          <w:i/>
          <w:color w:val="000000"/>
          <w:sz w:val="24"/>
          <w:szCs w:val="24"/>
        </w:rPr>
        <w:t xml:space="preserve"> №</w:t>
      </w:r>
      <w:r w:rsidR="002A3956">
        <w:rPr>
          <w:rFonts w:ascii="Arial" w:hAnsi="Arial" w:cs="Arial"/>
          <w:i/>
          <w:color w:val="000000"/>
        </w:rPr>
        <w:t>63</w:t>
      </w:r>
      <w:r w:rsidR="002A3956" w:rsidRPr="00D451D5">
        <w:rPr>
          <w:rFonts w:ascii="Arial" w:eastAsia="Times New Roman" w:hAnsi="Arial" w:cs="Arial"/>
          <w:i/>
          <w:color w:val="000000"/>
          <w:sz w:val="24"/>
          <w:szCs w:val="24"/>
        </w:rPr>
        <w:t>-п</w:t>
      </w:r>
      <w:r w:rsidR="003F498C">
        <w:rPr>
          <w:rFonts w:ascii="Arial" w:eastAsia="Times New Roman" w:hAnsi="Arial" w:cs="Arial"/>
          <w:i/>
          <w:color w:val="000000"/>
          <w:sz w:val="24"/>
          <w:szCs w:val="24"/>
        </w:rPr>
        <w:t>; от 08.11.2024 №631-п</w:t>
      </w:r>
      <w:r w:rsidR="00F72871">
        <w:rPr>
          <w:rFonts w:ascii="Arial" w:eastAsia="Times New Roman" w:hAnsi="Arial" w:cs="Arial"/>
          <w:i/>
          <w:color w:val="000000"/>
          <w:sz w:val="24"/>
          <w:szCs w:val="24"/>
        </w:rPr>
        <w:t>; от 11.12.2024 №671-п</w:t>
      </w:r>
      <w:r w:rsidRPr="00575993">
        <w:rPr>
          <w:rFonts w:ascii="Arial" w:eastAsia="Times New Roman" w:hAnsi="Arial" w:cs="Arial"/>
          <w:i/>
          <w:color w:val="000000" w:themeColor="text1"/>
          <w:sz w:val="24"/>
          <w:szCs w:val="24"/>
        </w:rPr>
        <w:t>)</w:t>
      </w:r>
    </w:p>
    <w:p w14:paraId="2615A4F3" w14:textId="77777777" w:rsidR="00CB3577" w:rsidRDefault="00CB3577" w:rsidP="00CB3577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00AD76BA" w14:textId="6E75539D" w:rsidR="00F22509" w:rsidRPr="00575993" w:rsidRDefault="00F22509" w:rsidP="00CB3577">
      <w:pPr>
        <w:tabs>
          <w:tab w:val="left" w:pos="709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В целях реализации </w:t>
      </w:r>
      <w:r w:rsidR="00B454D4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Закона Красноярского</w:t>
      </w:r>
      <w:r w:rsidR="004E14C6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края от 17.06.2021 №11-5188 «О</w:t>
      </w:r>
      <w:r w:rsidR="00CB357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B454D4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патриотическом воспитании», Концепции развит</w:t>
      </w:r>
      <w:r w:rsidR="004E14C6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ия патриотического воспитания в</w:t>
      </w:r>
      <w:r w:rsidR="00CB357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B454D4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Красноярском </w:t>
      </w:r>
      <w:r w:rsidR="00CB3577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крае, </w:t>
      </w:r>
      <w:r w:rsidR="00CB3577">
        <w:rPr>
          <w:rFonts w:ascii="Arial" w:eastAsia="Times New Roman" w:hAnsi="Arial" w:cs="Arial"/>
          <w:color w:val="000000" w:themeColor="text1"/>
          <w:sz w:val="24"/>
          <w:szCs w:val="24"/>
        </w:rPr>
        <w:t>утвержденной</w:t>
      </w:r>
      <w:r w:rsidR="00CB3577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CB3577">
        <w:rPr>
          <w:rFonts w:ascii="Arial" w:eastAsia="Times New Roman" w:hAnsi="Arial" w:cs="Arial"/>
          <w:color w:val="000000" w:themeColor="text1"/>
          <w:sz w:val="24"/>
          <w:szCs w:val="24"/>
        </w:rPr>
        <w:t>Указом</w:t>
      </w:r>
      <w:r w:rsidR="006D616E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Губернатора </w:t>
      </w:r>
      <w:r w:rsidR="00CB3577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Красноярского</w:t>
      </w:r>
      <w:r w:rsidR="00CB357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CB3577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края</w:t>
      </w:r>
      <w:r w:rsidR="004E14C6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от</w:t>
      </w:r>
      <w:r w:rsidR="00CB357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B454D4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04.04.2022 395-уг, </w:t>
      </w:r>
      <w:r w:rsidR="00CB3577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регионального</w:t>
      </w:r>
      <w:r w:rsidR="00CB357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CB3577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проекта</w:t>
      </w:r>
      <w:r w:rsidR="00B454D4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«Па</w:t>
      </w:r>
      <w:r w:rsidR="004E14C6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триотическое воспитание граждан</w:t>
      </w:r>
      <w:r w:rsidR="00CB357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CB3577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Российской</w:t>
      </w:r>
      <w:r w:rsidR="00CB357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CB3577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Федерации</w:t>
      </w:r>
      <w:r w:rsidR="00B454D4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на </w:t>
      </w:r>
      <w:r w:rsidR="00CB357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B454D4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территории </w:t>
      </w:r>
      <w:r w:rsidR="00CB357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B454D4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Красноярского края на 2021-2024 годы»,</w:t>
      </w:r>
      <w:r w:rsidR="00CB357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руководствуясь Уставом Боготольского района Красноярского края</w:t>
      </w:r>
      <w:r w:rsidR="00295BB2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,</w:t>
      </w:r>
    </w:p>
    <w:p w14:paraId="19B06882" w14:textId="77777777" w:rsidR="00F22509" w:rsidRPr="00575993" w:rsidRDefault="005D3BEE" w:rsidP="00CB3577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ПОСТАНОВЛЯЮ</w:t>
      </w:r>
      <w:r w:rsidR="00F22509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:</w:t>
      </w:r>
    </w:p>
    <w:p w14:paraId="1FA5F9C7" w14:textId="77777777" w:rsidR="00B454D4" w:rsidRPr="00575993" w:rsidRDefault="00B454D4" w:rsidP="00CB3577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1. Создать Совет по </w:t>
      </w:r>
      <w:r w:rsidR="00295BB2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патриотическому воспитанию при Г</w:t>
      </w:r>
      <w:r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лаве Боготольского района в составе со</w:t>
      </w:r>
      <w:r w:rsidR="005D3BEE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гласно приложению</w:t>
      </w:r>
      <w:r w:rsidR="00295BB2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A069FC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к</w:t>
      </w:r>
      <w:r w:rsidR="005D3BEE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A069FC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П</w:t>
      </w:r>
      <w:r w:rsidR="00295BB2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остановлению.</w:t>
      </w:r>
    </w:p>
    <w:p w14:paraId="3D6C0F43" w14:textId="77777777" w:rsidR="006875C9" w:rsidRPr="00575993" w:rsidRDefault="00B454D4" w:rsidP="00CB3577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2. Утвердить П</w:t>
      </w:r>
      <w:r w:rsidR="00CF7A73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оложение </w:t>
      </w:r>
      <w:r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о </w:t>
      </w:r>
      <w:r w:rsidR="00CF7A73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С</w:t>
      </w:r>
      <w:r w:rsidR="00F22509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ове</w:t>
      </w:r>
      <w:r w:rsidR="001675C9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т</w:t>
      </w:r>
      <w:r w:rsidR="00CF7A73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е</w:t>
      </w:r>
      <w:r w:rsidR="001675C9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по патриотическому воспи</w:t>
      </w:r>
      <w:r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танию </w:t>
      </w:r>
      <w:r w:rsidR="001675C9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согласно </w:t>
      </w:r>
      <w:r w:rsidR="004D65BA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приложению</w:t>
      </w:r>
      <w:r w:rsidR="00A069FC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2 к П</w:t>
      </w:r>
      <w:r w:rsidR="00295BB2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остановлению.</w:t>
      </w:r>
    </w:p>
    <w:p w14:paraId="759255DD" w14:textId="77777777" w:rsidR="008310B9" w:rsidRPr="00575993" w:rsidRDefault="008310B9" w:rsidP="00CB3577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3. Считать утратившим силу Постановление администрации Боготольского района от 18.12.2020 №670-п «О создании совета по патриотическому воспитанию </w:t>
      </w:r>
      <w:r w:rsidR="00295BB2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при главе Боготольского района».</w:t>
      </w:r>
    </w:p>
    <w:p w14:paraId="19171496" w14:textId="77777777" w:rsidR="00CB3577" w:rsidRDefault="008310B9" w:rsidP="00CB3577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4</w:t>
      </w:r>
      <w:r w:rsidR="00F22509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. Контроль за</w:t>
      </w:r>
      <w:r w:rsidR="005D3BEE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F22509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исполнением настоя</w:t>
      </w:r>
      <w:r w:rsidR="005D3BEE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щего постановления возложить на </w:t>
      </w:r>
      <w:r w:rsidR="00BD542A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заместителя Главы</w:t>
      </w:r>
      <w:r w:rsidR="005D3BEE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A069FC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по общественно-политической работе С.А.</w:t>
      </w:r>
      <w:r w:rsidR="005D3BEE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A069FC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Рыбакову</w:t>
      </w:r>
      <w:r w:rsidR="00295BB2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.</w:t>
      </w:r>
      <w:r w:rsidR="005D3BEE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</w:p>
    <w:p w14:paraId="09F5039D" w14:textId="00F02DBB" w:rsidR="00F22509" w:rsidRPr="00575993" w:rsidRDefault="005D3BEE" w:rsidP="00CB3577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</w:rPr>
      </w:pPr>
      <w:r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5. </w:t>
      </w:r>
      <w:r w:rsidRPr="00575993">
        <w:rPr>
          <w:rFonts w:ascii="Arial" w:eastAsia="Times New Roman" w:hAnsi="Arial" w:cs="Arial"/>
          <w:bCs/>
          <w:color w:val="000000" w:themeColor="text1"/>
          <w:sz w:val="24"/>
          <w:szCs w:val="24"/>
        </w:rPr>
        <w:t>Настоящее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(</w:t>
      </w:r>
      <w:hyperlink r:id="rId4" w:history="1">
        <w:r w:rsidRPr="00575993">
          <w:rPr>
            <w:rStyle w:val="a3"/>
            <w:rFonts w:ascii="Arial" w:eastAsia="Times New Roman" w:hAnsi="Arial" w:cs="Arial"/>
            <w:bCs/>
            <w:color w:val="000000" w:themeColor="text1"/>
            <w:sz w:val="24"/>
            <w:szCs w:val="24"/>
          </w:rPr>
          <w:t>www.bogotol-r.ru</w:t>
        </w:r>
      </w:hyperlink>
      <w:r w:rsidRPr="00575993">
        <w:rPr>
          <w:rFonts w:ascii="Arial" w:eastAsia="Times New Roman" w:hAnsi="Arial" w:cs="Arial"/>
          <w:bCs/>
          <w:color w:val="000000" w:themeColor="text1"/>
          <w:sz w:val="24"/>
          <w:szCs w:val="24"/>
        </w:rPr>
        <w:t>).</w:t>
      </w:r>
    </w:p>
    <w:p w14:paraId="1798491F" w14:textId="77777777" w:rsidR="005D3BEE" w:rsidRPr="00575993" w:rsidRDefault="005D3BEE" w:rsidP="00CB3577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575993">
        <w:rPr>
          <w:rFonts w:ascii="Arial" w:eastAsia="Times New Roman" w:hAnsi="Arial" w:cs="Arial"/>
          <w:bCs/>
          <w:color w:val="000000" w:themeColor="text1"/>
          <w:sz w:val="24"/>
          <w:szCs w:val="24"/>
        </w:rPr>
        <w:t>6.</w:t>
      </w:r>
      <w:r w:rsidRPr="00575993">
        <w:rPr>
          <w:rFonts w:ascii="Arial" w:eastAsia="Times New Roman" w:hAnsi="Arial" w:cs="Arial"/>
          <w:bCs/>
          <w:color w:val="000000" w:themeColor="text1"/>
          <w:spacing w:val="-5"/>
          <w:sz w:val="24"/>
          <w:szCs w:val="24"/>
        </w:rPr>
        <w:t xml:space="preserve"> </w:t>
      </w:r>
      <w:r w:rsidRPr="00575993">
        <w:rPr>
          <w:rFonts w:ascii="Arial" w:eastAsia="Times New Roman" w:hAnsi="Arial" w:cs="Arial"/>
          <w:bCs/>
          <w:color w:val="000000" w:themeColor="text1"/>
          <w:sz w:val="24"/>
          <w:szCs w:val="24"/>
        </w:rPr>
        <w:t>Постановление вступает в силу после его официального опубликования».</w:t>
      </w:r>
    </w:p>
    <w:p w14:paraId="4839EEBF" w14:textId="77777777" w:rsidR="0079516C" w:rsidRPr="00575993" w:rsidRDefault="0079516C" w:rsidP="004E14C6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7188EFF9" w14:textId="77777777" w:rsidR="0079516C" w:rsidRPr="00575993" w:rsidRDefault="0079516C" w:rsidP="004E14C6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2D6B1473" w14:textId="77777777" w:rsidR="00475A31" w:rsidRPr="00575993" w:rsidRDefault="00475A31" w:rsidP="004E14C6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7FFC5651" w14:textId="77777777" w:rsidR="00F22509" w:rsidRPr="00575993" w:rsidRDefault="00F22509" w:rsidP="004E14C6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Исполняющий полномочия </w:t>
      </w:r>
    </w:p>
    <w:p w14:paraId="0E8859C4" w14:textId="77777777" w:rsidR="00F22509" w:rsidRPr="00575993" w:rsidRDefault="0079516C" w:rsidP="004E14C6">
      <w:pPr>
        <w:spacing w:after="23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Главы Боготольского района</w:t>
      </w:r>
      <w:r w:rsidR="005D3BEE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ab/>
      </w:r>
      <w:r w:rsidR="005D3BEE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ab/>
      </w:r>
      <w:r w:rsidR="005D3BEE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ab/>
      </w:r>
      <w:r w:rsidR="005D3BEE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ab/>
      </w:r>
      <w:r w:rsidR="005D3BEE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ab/>
      </w:r>
      <w:r w:rsidR="004E14C6"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ab/>
      </w:r>
      <w:r w:rsidRPr="00575993">
        <w:rPr>
          <w:rFonts w:ascii="Arial" w:eastAsia="Times New Roman" w:hAnsi="Arial" w:cs="Arial"/>
          <w:color w:val="000000" w:themeColor="text1"/>
          <w:sz w:val="24"/>
          <w:szCs w:val="24"/>
        </w:rPr>
        <w:t>Н.В. Бакуневич</w:t>
      </w:r>
    </w:p>
    <w:p w14:paraId="1FE85CE4" w14:textId="77777777" w:rsidR="005C351F" w:rsidRDefault="005C351F" w:rsidP="00575993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310FDA3D" w14:textId="77777777" w:rsidR="00575993" w:rsidRPr="00575993" w:rsidRDefault="00575993" w:rsidP="00575993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146601E8" w14:textId="77777777" w:rsidR="00F72871" w:rsidRPr="003312CF" w:rsidRDefault="00F72871" w:rsidP="00F72871">
      <w:pPr>
        <w:widowControl w:val="0"/>
        <w:autoSpaceDE w:val="0"/>
        <w:autoSpaceDN w:val="0"/>
        <w:adjustRightInd w:val="0"/>
        <w:spacing w:after="0"/>
        <w:ind w:left="5387"/>
        <w:rPr>
          <w:rFonts w:ascii="Arial" w:hAnsi="Arial" w:cs="Arial"/>
        </w:rPr>
      </w:pPr>
      <w:r w:rsidRPr="003312CF">
        <w:rPr>
          <w:rFonts w:ascii="Arial" w:hAnsi="Arial" w:cs="Arial"/>
        </w:rPr>
        <w:t>Приложение</w:t>
      </w:r>
      <w:r>
        <w:rPr>
          <w:rFonts w:ascii="Arial" w:hAnsi="Arial" w:cs="Arial"/>
        </w:rPr>
        <w:t xml:space="preserve"> 1</w:t>
      </w:r>
      <w:r w:rsidRPr="003312CF">
        <w:rPr>
          <w:rFonts w:ascii="Arial" w:hAnsi="Arial" w:cs="Arial"/>
        </w:rPr>
        <w:br/>
        <w:t>к постановлению администрации</w:t>
      </w:r>
    </w:p>
    <w:p w14:paraId="2863F0A2" w14:textId="77777777" w:rsidR="00F72871" w:rsidRPr="003312CF" w:rsidRDefault="00F72871" w:rsidP="00F72871">
      <w:pPr>
        <w:widowControl w:val="0"/>
        <w:autoSpaceDE w:val="0"/>
        <w:autoSpaceDN w:val="0"/>
        <w:adjustRightInd w:val="0"/>
        <w:spacing w:after="0"/>
        <w:ind w:left="5387"/>
        <w:rPr>
          <w:rFonts w:ascii="Arial" w:hAnsi="Arial" w:cs="Arial"/>
        </w:rPr>
      </w:pPr>
      <w:r w:rsidRPr="003312CF">
        <w:rPr>
          <w:rFonts w:ascii="Arial" w:hAnsi="Arial" w:cs="Arial"/>
        </w:rPr>
        <w:t>Боготольского района</w:t>
      </w:r>
    </w:p>
    <w:p w14:paraId="1D13380B" w14:textId="77777777" w:rsidR="00F72871" w:rsidRPr="003312CF" w:rsidRDefault="00F72871" w:rsidP="00F72871">
      <w:pPr>
        <w:widowControl w:val="0"/>
        <w:autoSpaceDE w:val="0"/>
        <w:autoSpaceDN w:val="0"/>
        <w:adjustRightInd w:val="0"/>
        <w:spacing w:after="0"/>
        <w:ind w:left="5387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Pr="003312CF">
        <w:rPr>
          <w:rFonts w:ascii="Arial" w:hAnsi="Arial" w:cs="Arial"/>
        </w:rPr>
        <w:t>т</w:t>
      </w:r>
      <w:r>
        <w:rPr>
          <w:rFonts w:ascii="Arial" w:hAnsi="Arial" w:cs="Arial"/>
        </w:rPr>
        <w:t xml:space="preserve"> 11.12</w:t>
      </w:r>
      <w:r w:rsidRPr="003312CF">
        <w:rPr>
          <w:rFonts w:ascii="Arial" w:hAnsi="Arial" w:cs="Arial"/>
        </w:rPr>
        <w:t>.2024 №</w:t>
      </w:r>
      <w:r>
        <w:rPr>
          <w:rFonts w:ascii="Arial" w:hAnsi="Arial" w:cs="Arial"/>
          <w:color w:val="000000"/>
        </w:rPr>
        <w:t xml:space="preserve"> 671</w:t>
      </w:r>
      <w:r w:rsidRPr="003312CF">
        <w:rPr>
          <w:rFonts w:ascii="Arial" w:hAnsi="Arial" w:cs="Arial"/>
        </w:rPr>
        <w:t>-п</w:t>
      </w:r>
    </w:p>
    <w:p w14:paraId="0559B286" w14:textId="77777777" w:rsidR="00F72871" w:rsidRPr="003312CF" w:rsidRDefault="00F72871" w:rsidP="00F7287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5D227ED1" w14:textId="77777777" w:rsidR="00F72871" w:rsidRPr="003312CF" w:rsidRDefault="00F72871" w:rsidP="00F7287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bookmarkStart w:id="0" w:name="_Hlk181967649"/>
      <w:r w:rsidRPr="003312CF">
        <w:rPr>
          <w:rFonts w:ascii="Arial" w:hAnsi="Arial" w:cs="Arial"/>
        </w:rPr>
        <w:t>СОСТАВ</w:t>
      </w:r>
      <w:r w:rsidRPr="003312CF">
        <w:rPr>
          <w:rFonts w:ascii="Arial" w:hAnsi="Arial" w:cs="Arial"/>
        </w:rPr>
        <w:br/>
        <w:t>Совета по патриотическому воспитанию при Главе Боготольского района</w:t>
      </w:r>
    </w:p>
    <w:p w14:paraId="0F68045A" w14:textId="77777777" w:rsidR="00F72871" w:rsidRPr="003312CF" w:rsidRDefault="00F72871" w:rsidP="00F7287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89"/>
        <w:gridCol w:w="6865"/>
      </w:tblGrid>
      <w:tr w:rsidR="00F72871" w:rsidRPr="003312CF" w14:paraId="6CC72F39" w14:textId="77777777" w:rsidTr="009434C7">
        <w:tc>
          <w:tcPr>
            <w:tcW w:w="2518" w:type="dxa"/>
            <w:shd w:val="clear" w:color="auto" w:fill="auto"/>
          </w:tcPr>
          <w:p w14:paraId="247B9DCE" w14:textId="77777777" w:rsidR="00F72871" w:rsidRPr="003312CF" w:rsidRDefault="00F72871" w:rsidP="009434C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Рыбакова Светлана Александровна</w:t>
            </w:r>
          </w:p>
        </w:tc>
        <w:tc>
          <w:tcPr>
            <w:tcW w:w="7052" w:type="dxa"/>
            <w:shd w:val="clear" w:color="auto" w:fill="auto"/>
          </w:tcPr>
          <w:p w14:paraId="7E8FC6B6" w14:textId="351CE4D8" w:rsidR="00F72871" w:rsidRPr="003312CF" w:rsidRDefault="00F72871" w:rsidP="007E7D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 xml:space="preserve">заместитель </w:t>
            </w:r>
            <w:r>
              <w:rPr>
                <w:rFonts w:ascii="Arial" w:hAnsi="Arial" w:cs="Arial"/>
              </w:rPr>
              <w:t>Г</w:t>
            </w:r>
            <w:r w:rsidRPr="003312CF">
              <w:rPr>
                <w:rFonts w:ascii="Arial" w:hAnsi="Arial" w:cs="Arial"/>
              </w:rPr>
              <w:t>лавы Боготольского района по общественно-политической работе – председатель Совета</w:t>
            </w:r>
          </w:p>
        </w:tc>
      </w:tr>
      <w:tr w:rsidR="00F72871" w:rsidRPr="003312CF" w14:paraId="271C88A6" w14:textId="77777777" w:rsidTr="009434C7">
        <w:tc>
          <w:tcPr>
            <w:tcW w:w="2518" w:type="dxa"/>
            <w:shd w:val="clear" w:color="auto" w:fill="auto"/>
          </w:tcPr>
          <w:p w14:paraId="306B8855" w14:textId="77777777" w:rsidR="00F72871" w:rsidRPr="003312CF" w:rsidRDefault="00F72871" w:rsidP="009434C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Цупель Наталья Александровна</w:t>
            </w:r>
          </w:p>
        </w:tc>
        <w:tc>
          <w:tcPr>
            <w:tcW w:w="7052" w:type="dxa"/>
            <w:shd w:val="clear" w:color="auto" w:fill="auto"/>
          </w:tcPr>
          <w:p w14:paraId="1C8B4D2D" w14:textId="03A4EA4B" w:rsidR="00F72871" w:rsidRPr="003312CF" w:rsidRDefault="00F72871" w:rsidP="007E7D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 xml:space="preserve">заместитель </w:t>
            </w:r>
            <w:r>
              <w:rPr>
                <w:rFonts w:ascii="Arial" w:hAnsi="Arial" w:cs="Arial"/>
              </w:rPr>
              <w:t>Г</w:t>
            </w:r>
            <w:r w:rsidRPr="003312CF">
              <w:rPr>
                <w:rFonts w:ascii="Arial" w:hAnsi="Arial" w:cs="Arial"/>
              </w:rPr>
              <w:t>лавы Боготольского района по социальным вопросам - заместитель председателя Совета</w:t>
            </w:r>
          </w:p>
        </w:tc>
      </w:tr>
      <w:tr w:rsidR="00F72871" w:rsidRPr="003312CF" w14:paraId="57713ED2" w14:textId="77777777" w:rsidTr="009434C7">
        <w:tc>
          <w:tcPr>
            <w:tcW w:w="2518" w:type="dxa"/>
            <w:shd w:val="clear" w:color="auto" w:fill="auto"/>
          </w:tcPr>
          <w:p w14:paraId="0CB2FEDB" w14:textId="77777777" w:rsidR="00F72871" w:rsidRPr="003312CF" w:rsidRDefault="00F72871" w:rsidP="009434C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Ясенева Виктория Викторовна</w:t>
            </w:r>
          </w:p>
        </w:tc>
        <w:tc>
          <w:tcPr>
            <w:tcW w:w="7052" w:type="dxa"/>
            <w:shd w:val="clear" w:color="auto" w:fill="auto"/>
          </w:tcPr>
          <w:p w14:paraId="5DBDDA6C" w14:textId="68BCFC03" w:rsidR="00F72871" w:rsidRPr="003312CF" w:rsidRDefault="00F72871" w:rsidP="007E7D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ведущий специалист отдела культуры, молодёжной политики и спорта администрации Боготольского района, секретарь Совета</w:t>
            </w:r>
          </w:p>
        </w:tc>
      </w:tr>
      <w:tr w:rsidR="00F72871" w:rsidRPr="003312CF" w14:paraId="11D43EAA" w14:textId="77777777" w:rsidTr="009434C7">
        <w:tc>
          <w:tcPr>
            <w:tcW w:w="2518" w:type="dxa"/>
            <w:shd w:val="clear" w:color="auto" w:fill="auto"/>
          </w:tcPr>
          <w:p w14:paraId="1246A454" w14:textId="1EFA4E92" w:rsidR="00F72871" w:rsidRPr="003312CF" w:rsidRDefault="00F72871" w:rsidP="007E7D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Члены Совета:</w:t>
            </w:r>
          </w:p>
        </w:tc>
        <w:tc>
          <w:tcPr>
            <w:tcW w:w="7052" w:type="dxa"/>
            <w:shd w:val="clear" w:color="auto" w:fill="auto"/>
          </w:tcPr>
          <w:p w14:paraId="3B1AE51C" w14:textId="77777777" w:rsidR="00F72871" w:rsidRPr="003312CF" w:rsidRDefault="00F72871" w:rsidP="009434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F72871" w:rsidRPr="003312CF" w14:paraId="0ED8D545" w14:textId="77777777" w:rsidTr="009434C7">
        <w:tc>
          <w:tcPr>
            <w:tcW w:w="2518" w:type="dxa"/>
            <w:shd w:val="clear" w:color="auto" w:fill="auto"/>
          </w:tcPr>
          <w:p w14:paraId="1674AAEB" w14:textId="77777777" w:rsidR="00F72871" w:rsidRPr="003312CF" w:rsidRDefault="00F72871" w:rsidP="009434C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Крушанова Анастасия Александровна</w:t>
            </w:r>
          </w:p>
        </w:tc>
        <w:tc>
          <w:tcPr>
            <w:tcW w:w="7052" w:type="dxa"/>
            <w:shd w:val="clear" w:color="auto" w:fill="auto"/>
          </w:tcPr>
          <w:p w14:paraId="3504A91F" w14:textId="44B1655A" w:rsidR="00F72871" w:rsidRPr="003312CF" w:rsidRDefault="00F72871" w:rsidP="007E7D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312CF">
              <w:rPr>
                <w:rFonts w:ascii="Arial" w:hAnsi="Arial" w:cs="Arial"/>
              </w:rPr>
              <w:t>ачальник отдела культуры, молодёжной политики и спорта администрации Боготольского района</w:t>
            </w:r>
          </w:p>
        </w:tc>
      </w:tr>
      <w:tr w:rsidR="00F72871" w:rsidRPr="003312CF" w14:paraId="3F05F7F6" w14:textId="77777777" w:rsidTr="009434C7">
        <w:trPr>
          <w:trHeight w:val="675"/>
        </w:trPr>
        <w:tc>
          <w:tcPr>
            <w:tcW w:w="2518" w:type="dxa"/>
            <w:shd w:val="clear" w:color="auto" w:fill="auto"/>
          </w:tcPr>
          <w:p w14:paraId="2F7A64BA" w14:textId="77777777" w:rsidR="00F72871" w:rsidRPr="003312CF" w:rsidRDefault="00F72871" w:rsidP="009434C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Васькина Елена Всеволодовна</w:t>
            </w:r>
          </w:p>
        </w:tc>
        <w:tc>
          <w:tcPr>
            <w:tcW w:w="7052" w:type="dxa"/>
            <w:shd w:val="clear" w:color="auto" w:fill="auto"/>
          </w:tcPr>
          <w:p w14:paraId="0576F0F1" w14:textId="648A0F66" w:rsidR="00F72871" w:rsidRPr="003312CF" w:rsidRDefault="00F72871" w:rsidP="009434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руководитель МКУ «Управления образования Боготольского района»</w:t>
            </w:r>
          </w:p>
        </w:tc>
      </w:tr>
      <w:tr w:rsidR="00F72871" w:rsidRPr="003312CF" w14:paraId="60186CCE" w14:textId="77777777" w:rsidTr="009434C7">
        <w:tc>
          <w:tcPr>
            <w:tcW w:w="2518" w:type="dxa"/>
            <w:shd w:val="clear" w:color="auto" w:fill="auto"/>
          </w:tcPr>
          <w:p w14:paraId="083E799A" w14:textId="34DD0AF6" w:rsidR="00F72871" w:rsidRPr="003312CF" w:rsidRDefault="00F72871" w:rsidP="007E7D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Соколова Галина Александровна</w:t>
            </w:r>
          </w:p>
        </w:tc>
        <w:tc>
          <w:tcPr>
            <w:tcW w:w="7052" w:type="dxa"/>
            <w:shd w:val="clear" w:color="auto" w:fill="auto"/>
          </w:tcPr>
          <w:p w14:paraId="28FF2AC4" w14:textId="1F7DB6DD" w:rsidR="00F72871" w:rsidRPr="003312CF" w:rsidRDefault="00F72871" w:rsidP="007E7D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директор МБУ МЦ «Факел» Боготольского района</w:t>
            </w:r>
          </w:p>
        </w:tc>
      </w:tr>
      <w:tr w:rsidR="00F72871" w:rsidRPr="003312CF" w14:paraId="71525791" w14:textId="77777777" w:rsidTr="009434C7">
        <w:tc>
          <w:tcPr>
            <w:tcW w:w="2518" w:type="dxa"/>
            <w:shd w:val="clear" w:color="auto" w:fill="auto"/>
          </w:tcPr>
          <w:p w14:paraId="07D6B04A" w14:textId="36541301" w:rsidR="00F72871" w:rsidRPr="003312CF" w:rsidRDefault="00F72871" w:rsidP="007E7D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Страмоусова Елена Алексеевна</w:t>
            </w:r>
          </w:p>
        </w:tc>
        <w:tc>
          <w:tcPr>
            <w:tcW w:w="7052" w:type="dxa"/>
            <w:shd w:val="clear" w:color="auto" w:fill="auto"/>
          </w:tcPr>
          <w:p w14:paraId="5235B44A" w14:textId="77777777" w:rsidR="00F72871" w:rsidRPr="003312CF" w:rsidRDefault="00F72871" w:rsidP="009434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директор МБУК ЦКС Боготольского района</w:t>
            </w:r>
          </w:p>
        </w:tc>
      </w:tr>
      <w:tr w:rsidR="00F72871" w:rsidRPr="003312CF" w14:paraId="5CC852FE" w14:textId="77777777" w:rsidTr="009434C7">
        <w:trPr>
          <w:trHeight w:val="852"/>
        </w:trPr>
        <w:tc>
          <w:tcPr>
            <w:tcW w:w="2518" w:type="dxa"/>
            <w:shd w:val="clear" w:color="auto" w:fill="auto"/>
          </w:tcPr>
          <w:p w14:paraId="7EF649F6" w14:textId="77777777" w:rsidR="00F72871" w:rsidRPr="003312CF" w:rsidRDefault="00F72871" w:rsidP="009434C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Пермякова</w:t>
            </w:r>
            <w:r w:rsidRPr="003312C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Светлана Викторовна</w:t>
            </w:r>
          </w:p>
        </w:tc>
        <w:tc>
          <w:tcPr>
            <w:tcW w:w="7052" w:type="dxa"/>
            <w:shd w:val="clear" w:color="auto" w:fill="auto"/>
          </w:tcPr>
          <w:p w14:paraId="49805EF9" w14:textId="77777777" w:rsidR="00F72871" w:rsidRPr="003312CF" w:rsidRDefault="00F72871" w:rsidP="009434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Врио </w:t>
            </w:r>
            <w:r w:rsidRPr="003312CF">
              <w:rPr>
                <w:rFonts w:ascii="Arial" w:hAnsi="Arial" w:cs="Arial"/>
              </w:rPr>
              <w:t>директор</w:t>
            </w:r>
            <w:r>
              <w:rPr>
                <w:rFonts w:ascii="Arial" w:hAnsi="Arial" w:cs="Arial"/>
              </w:rPr>
              <w:t>а</w:t>
            </w:r>
            <w:r w:rsidRPr="003312CF">
              <w:rPr>
                <w:rFonts w:ascii="Arial" w:hAnsi="Arial" w:cs="Arial"/>
              </w:rPr>
              <w:t xml:space="preserve"> МБУК ЦБС Боготольского района</w:t>
            </w:r>
          </w:p>
        </w:tc>
      </w:tr>
      <w:tr w:rsidR="00F72871" w:rsidRPr="003312CF" w14:paraId="364ABA08" w14:textId="77777777" w:rsidTr="009434C7">
        <w:trPr>
          <w:trHeight w:val="401"/>
        </w:trPr>
        <w:tc>
          <w:tcPr>
            <w:tcW w:w="2518" w:type="dxa"/>
            <w:shd w:val="clear" w:color="auto" w:fill="auto"/>
          </w:tcPr>
          <w:p w14:paraId="0C24C0A1" w14:textId="77777777" w:rsidR="00F72871" w:rsidRPr="003312CF" w:rsidRDefault="00F72871" w:rsidP="009434C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Квятковская Галина Андреевна</w:t>
            </w:r>
          </w:p>
        </w:tc>
        <w:tc>
          <w:tcPr>
            <w:tcW w:w="7052" w:type="dxa"/>
            <w:shd w:val="clear" w:color="auto" w:fill="auto"/>
          </w:tcPr>
          <w:p w14:paraId="5A317462" w14:textId="52B48469" w:rsidR="00F72871" w:rsidRPr="003312CF" w:rsidRDefault="00F72871" w:rsidP="007E7D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заместитель директора по воспитательной работе МБОУ Боготольская СОШ</w:t>
            </w:r>
          </w:p>
        </w:tc>
      </w:tr>
      <w:tr w:rsidR="00F72871" w:rsidRPr="003312CF" w14:paraId="574494D0" w14:textId="77777777" w:rsidTr="009434C7">
        <w:trPr>
          <w:trHeight w:val="167"/>
        </w:trPr>
        <w:tc>
          <w:tcPr>
            <w:tcW w:w="2518" w:type="dxa"/>
            <w:shd w:val="clear" w:color="auto" w:fill="auto"/>
          </w:tcPr>
          <w:p w14:paraId="1307A53B" w14:textId="5269D179" w:rsidR="00F72871" w:rsidRPr="003312CF" w:rsidRDefault="00F72871" w:rsidP="007E7D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Кузьмина Надежда Васильевна</w:t>
            </w:r>
          </w:p>
        </w:tc>
        <w:tc>
          <w:tcPr>
            <w:tcW w:w="7052" w:type="dxa"/>
            <w:shd w:val="clear" w:color="auto" w:fill="auto"/>
          </w:tcPr>
          <w:p w14:paraId="275A88F3" w14:textId="77777777" w:rsidR="00F72871" w:rsidRPr="003312CF" w:rsidRDefault="00F72871" w:rsidP="009434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заместитель директора по воспитательной работе МБОУ Большекосульская СОШ</w:t>
            </w:r>
          </w:p>
        </w:tc>
      </w:tr>
      <w:tr w:rsidR="00F72871" w:rsidRPr="003312CF" w14:paraId="5605012C" w14:textId="77777777" w:rsidTr="009434C7">
        <w:trPr>
          <w:trHeight w:val="150"/>
        </w:trPr>
        <w:tc>
          <w:tcPr>
            <w:tcW w:w="2518" w:type="dxa"/>
            <w:shd w:val="clear" w:color="auto" w:fill="auto"/>
          </w:tcPr>
          <w:p w14:paraId="16A9326F" w14:textId="4095ED11" w:rsidR="00F72871" w:rsidRPr="003312CF" w:rsidRDefault="00F72871" w:rsidP="007E7D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Живоглядова Оксана Николаевна</w:t>
            </w:r>
          </w:p>
        </w:tc>
        <w:tc>
          <w:tcPr>
            <w:tcW w:w="7052" w:type="dxa"/>
            <w:shd w:val="clear" w:color="auto" w:fill="auto"/>
          </w:tcPr>
          <w:p w14:paraId="74009946" w14:textId="77777777" w:rsidR="00F72871" w:rsidRPr="003312CF" w:rsidRDefault="00F72871" w:rsidP="009434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заместитель директора по учебно-воспитательной работе МКОУ Булатовская СОШ</w:t>
            </w:r>
          </w:p>
        </w:tc>
      </w:tr>
      <w:tr w:rsidR="00F72871" w:rsidRPr="003312CF" w14:paraId="386C4E63" w14:textId="77777777" w:rsidTr="009434C7">
        <w:trPr>
          <w:trHeight w:val="117"/>
        </w:trPr>
        <w:tc>
          <w:tcPr>
            <w:tcW w:w="2518" w:type="dxa"/>
            <w:shd w:val="clear" w:color="auto" w:fill="auto"/>
          </w:tcPr>
          <w:p w14:paraId="515F2749" w14:textId="724884D0" w:rsidR="00F72871" w:rsidRPr="003312CF" w:rsidRDefault="00F72871" w:rsidP="007E7D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Федченко Светлана Анатольевна</w:t>
            </w:r>
          </w:p>
        </w:tc>
        <w:tc>
          <w:tcPr>
            <w:tcW w:w="7052" w:type="dxa"/>
            <w:shd w:val="clear" w:color="auto" w:fill="auto"/>
          </w:tcPr>
          <w:p w14:paraId="4A72FD4D" w14:textId="77777777" w:rsidR="00F72871" w:rsidRPr="003312CF" w:rsidRDefault="00F72871" w:rsidP="009434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заместитель директора по учебно-воспитательной работе МКОУ Владимировская СОШ</w:t>
            </w:r>
          </w:p>
        </w:tc>
      </w:tr>
      <w:tr w:rsidR="00F72871" w:rsidRPr="003312CF" w14:paraId="50D85F43" w14:textId="77777777" w:rsidTr="009434C7">
        <w:trPr>
          <w:trHeight w:val="167"/>
        </w:trPr>
        <w:tc>
          <w:tcPr>
            <w:tcW w:w="2518" w:type="dxa"/>
            <w:shd w:val="clear" w:color="auto" w:fill="auto"/>
          </w:tcPr>
          <w:p w14:paraId="02891BE5" w14:textId="631C0324" w:rsidR="00F72871" w:rsidRPr="003312CF" w:rsidRDefault="00F72871" w:rsidP="007E7D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Какунина Людмила Владимировна</w:t>
            </w:r>
          </w:p>
        </w:tc>
        <w:tc>
          <w:tcPr>
            <w:tcW w:w="7052" w:type="dxa"/>
            <w:shd w:val="clear" w:color="auto" w:fill="auto"/>
          </w:tcPr>
          <w:p w14:paraId="60FFCFEB" w14:textId="77777777" w:rsidR="00F72871" w:rsidRPr="003312CF" w:rsidRDefault="00F72871" w:rsidP="009434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заместитель директора по воспитательной работе МКОУ Краснозаводская СОШ</w:t>
            </w:r>
          </w:p>
        </w:tc>
      </w:tr>
      <w:tr w:rsidR="00F72871" w:rsidRPr="003312CF" w14:paraId="0540D64A" w14:textId="77777777" w:rsidTr="009434C7">
        <w:trPr>
          <w:trHeight w:val="70"/>
        </w:trPr>
        <w:tc>
          <w:tcPr>
            <w:tcW w:w="2518" w:type="dxa"/>
            <w:shd w:val="clear" w:color="auto" w:fill="auto"/>
          </w:tcPr>
          <w:p w14:paraId="17CB659C" w14:textId="77777777" w:rsidR="00F72871" w:rsidRPr="003312CF" w:rsidRDefault="00F72871" w:rsidP="009434C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С</w:t>
            </w:r>
            <w:r>
              <w:rPr>
                <w:rFonts w:ascii="Arial" w:hAnsi="Arial" w:cs="Arial"/>
              </w:rPr>
              <w:t>ухлецова Ирина Ивановна</w:t>
            </w:r>
          </w:p>
        </w:tc>
        <w:tc>
          <w:tcPr>
            <w:tcW w:w="7052" w:type="dxa"/>
            <w:shd w:val="clear" w:color="auto" w:fill="auto"/>
          </w:tcPr>
          <w:p w14:paraId="7105C419" w14:textId="77777777" w:rsidR="00F72871" w:rsidRPr="004B50E5" w:rsidRDefault="00F72871" w:rsidP="009434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B50E5">
              <w:rPr>
                <w:rFonts w:ascii="Arial" w:hAnsi="Arial" w:cs="Arial"/>
              </w:rPr>
              <w:t>заместитель директора по воспитательной работе МБОУ Критовская СОШ</w:t>
            </w:r>
          </w:p>
        </w:tc>
      </w:tr>
      <w:tr w:rsidR="00F72871" w:rsidRPr="003312CF" w14:paraId="6CB7B87E" w14:textId="77777777" w:rsidTr="009434C7">
        <w:trPr>
          <w:trHeight w:val="229"/>
        </w:trPr>
        <w:tc>
          <w:tcPr>
            <w:tcW w:w="2518" w:type="dxa"/>
            <w:shd w:val="clear" w:color="auto" w:fill="auto"/>
          </w:tcPr>
          <w:p w14:paraId="25756281" w14:textId="3083FF92" w:rsidR="00F72871" w:rsidRPr="003312CF" w:rsidRDefault="00F72871" w:rsidP="007E7D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Зиновкина Людмила Васильевна</w:t>
            </w:r>
          </w:p>
        </w:tc>
        <w:tc>
          <w:tcPr>
            <w:tcW w:w="7052" w:type="dxa"/>
            <w:shd w:val="clear" w:color="auto" w:fill="auto"/>
          </w:tcPr>
          <w:p w14:paraId="2350C58F" w14:textId="77777777" w:rsidR="00F72871" w:rsidRPr="003312CF" w:rsidRDefault="00F72871" w:rsidP="009434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заместитель директора по воспитательной работе МБОУ Юрьевская СОШ</w:t>
            </w:r>
          </w:p>
        </w:tc>
      </w:tr>
      <w:tr w:rsidR="00F72871" w:rsidRPr="003312CF" w14:paraId="0E61639E" w14:textId="77777777" w:rsidTr="009434C7">
        <w:trPr>
          <w:trHeight w:val="150"/>
        </w:trPr>
        <w:tc>
          <w:tcPr>
            <w:tcW w:w="2518" w:type="dxa"/>
            <w:shd w:val="clear" w:color="auto" w:fill="auto"/>
          </w:tcPr>
          <w:p w14:paraId="75649EAC" w14:textId="52F05A5B" w:rsidR="00F72871" w:rsidRPr="003312CF" w:rsidRDefault="00F72871" w:rsidP="007E7D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Федоренко Мария Олеговна</w:t>
            </w:r>
          </w:p>
        </w:tc>
        <w:tc>
          <w:tcPr>
            <w:tcW w:w="7052" w:type="dxa"/>
            <w:shd w:val="clear" w:color="auto" w:fill="auto"/>
          </w:tcPr>
          <w:p w14:paraId="30282006" w14:textId="77777777" w:rsidR="00F72871" w:rsidRPr="003312CF" w:rsidRDefault="00F72871" w:rsidP="009434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педагог – организатор МКОУ Александровская СОШ</w:t>
            </w:r>
          </w:p>
        </w:tc>
      </w:tr>
      <w:tr w:rsidR="00F72871" w:rsidRPr="003312CF" w14:paraId="44BE177E" w14:textId="77777777" w:rsidTr="009434C7">
        <w:trPr>
          <w:trHeight w:val="218"/>
        </w:trPr>
        <w:tc>
          <w:tcPr>
            <w:tcW w:w="2518" w:type="dxa"/>
            <w:shd w:val="clear" w:color="auto" w:fill="auto"/>
          </w:tcPr>
          <w:p w14:paraId="6E1B7C8D" w14:textId="69C7387C" w:rsidR="00F72871" w:rsidRPr="003312CF" w:rsidRDefault="00F72871" w:rsidP="007E7D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  <w:color w:val="000000"/>
              </w:rPr>
              <w:t xml:space="preserve">Корытная Ольга </w:t>
            </w:r>
            <w:r w:rsidRPr="003312CF">
              <w:rPr>
                <w:rFonts w:ascii="Arial" w:hAnsi="Arial" w:cs="Arial"/>
                <w:color w:val="000000"/>
              </w:rPr>
              <w:lastRenderedPageBreak/>
              <w:t>Васильевна</w:t>
            </w:r>
          </w:p>
        </w:tc>
        <w:tc>
          <w:tcPr>
            <w:tcW w:w="7052" w:type="dxa"/>
            <w:shd w:val="clear" w:color="auto" w:fill="auto"/>
          </w:tcPr>
          <w:p w14:paraId="2F860D6F" w14:textId="77777777" w:rsidR="00F72871" w:rsidRPr="003312CF" w:rsidRDefault="00F72871" w:rsidP="009434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lastRenderedPageBreak/>
              <w:t>заместитель директора по воспитательной работе</w:t>
            </w:r>
            <w:r w:rsidRPr="003312CF">
              <w:rPr>
                <w:rFonts w:ascii="Arial" w:hAnsi="Arial" w:cs="Arial"/>
                <w:color w:val="000000"/>
              </w:rPr>
              <w:t xml:space="preserve"> МКОУ </w:t>
            </w:r>
            <w:r w:rsidRPr="003312CF">
              <w:rPr>
                <w:rFonts w:ascii="Arial" w:hAnsi="Arial" w:cs="Arial"/>
                <w:color w:val="000000"/>
              </w:rPr>
              <w:lastRenderedPageBreak/>
              <w:t>Вагинская СОШ</w:t>
            </w:r>
          </w:p>
        </w:tc>
      </w:tr>
      <w:tr w:rsidR="00F72871" w:rsidRPr="003312CF" w14:paraId="307475DE" w14:textId="77777777" w:rsidTr="009434C7">
        <w:trPr>
          <w:trHeight w:val="200"/>
        </w:trPr>
        <w:tc>
          <w:tcPr>
            <w:tcW w:w="2518" w:type="dxa"/>
            <w:shd w:val="clear" w:color="auto" w:fill="auto"/>
          </w:tcPr>
          <w:p w14:paraId="4B981124" w14:textId="77777777" w:rsidR="00F72871" w:rsidRPr="003312CF" w:rsidRDefault="00F72871" w:rsidP="009434C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lastRenderedPageBreak/>
              <w:t>Силина Анастасия Алексеевна</w:t>
            </w:r>
          </w:p>
        </w:tc>
        <w:tc>
          <w:tcPr>
            <w:tcW w:w="7052" w:type="dxa"/>
            <w:shd w:val="clear" w:color="auto" w:fill="auto"/>
          </w:tcPr>
          <w:p w14:paraId="76FF051F" w14:textId="1ACEEEAD" w:rsidR="00F72871" w:rsidRPr="003312CF" w:rsidRDefault="00F72871" w:rsidP="007E7D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специалист по организации работы в Боготольском районе в региональном отделении общероссийского общественно-государственного движения детей и молодежи «Движение первых» Красноярского края</w:t>
            </w:r>
          </w:p>
        </w:tc>
      </w:tr>
      <w:tr w:rsidR="00F72871" w:rsidRPr="003312CF" w14:paraId="0BBE3BD9" w14:textId="77777777" w:rsidTr="009434C7">
        <w:trPr>
          <w:trHeight w:val="200"/>
        </w:trPr>
        <w:tc>
          <w:tcPr>
            <w:tcW w:w="2518" w:type="dxa"/>
            <w:shd w:val="clear" w:color="auto" w:fill="auto"/>
          </w:tcPr>
          <w:p w14:paraId="7EDA8602" w14:textId="77777777" w:rsidR="00F72871" w:rsidRPr="003312CF" w:rsidRDefault="00F72871" w:rsidP="009434C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Ермоленко Юрий Анатольевич</w:t>
            </w:r>
          </w:p>
        </w:tc>
        <w:tc>
          <w:tcPr>
            <w:tcW w:w="7052" w:type="dxa"/>
            <w:shd w:val="clear" w:color="auto" w:fill="auto"/>
          </w:tcPr>
          <w:p w14:paraId="50F96C58" w14:textId="0FA71F78" w:rsidR="00F72871" w:rsidRPr="003312CF" w:rsidRDefault="00F72871" w:rsidP="007E7D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8171F">
              <w:rPr>
                <w:sz w:val="28"/>
                <w:szCs w:val="28"/>
              </w:rPr>
              <w:t>военн</w:t>
            </w:r>
            <w:r>
              <w:rPr>
                <w:sz w:val="28"/>
                <w:szCs w:val="28"/>
              </w:rPr>
              <w:t>ый</w:t>
            </w:r>
            <w:r w:rsidRPr="00E8171F">
              <w:rPr>
                <w:sz w:val="28"/>
                <w:szCs w:val="28"/>
              </w:rPr>
              <w:t xml:space="preserve"> комиссар</w:t>
            </w:r>
            <w:r w:rsidRPr="00E73EB0">
              <w:rPr>
                <w:rFonts w:ascii="Arial" w:hAnsi="Arial" w:cs="Arial"/>
                <w:color w:val="FF0000"/>
              </w:rPr>
              <w:t xml:space="preserve"> </w:t>
            </w:r>
            <w:r w:rsidRPr="00E73EB0">
              <w:rPr>
                <w:rFonts w:ascii="Arial" w:hAnsi="Arial" w:cs="Arial"/>
              </w:rPr>
              <w:t>города</w:t>
            </w:r>
            <w:r>
              <w:rPr>
                <w:rFonts w:ascii="Arial" w:hAnsi="Arial" w:cs="Arial"/>
              </w:rPr>
              <w:t xml:space="preserve"> </w:t>
            </w:r>
            <w:r w:rsidRPr="003312CF">
              <w:rPr>
                <w:rFonts w:ascii="Arial" w:hAnsi="Arial" w:cs="Arial"/>
              </w:rPr>
              <w:t>Боготол</w:t>
            </w:r>
            <w:r>
              <w:rPr>
                <w:rFonts w:ascii="Arial" w:hAnsi="Arial" w:cs="Arial"/>
              </w:rPr>
              <w:t>а</w:t>
            </w:r>
            <w:r w:rsidRPr="003312CF">
              <w:rPr>
                <w:rFonts w:ascii="Arial" w:hAnsi="Arial" w:cs="Arial"/>
              </w:rPr>
              <w:t>, Боготольского</w:t>
            </w:r>
            <w:r>
              <w:rPr>
                <w:rFonts w:ascii="Arial" w:hAnsi="Arial" w:cs="Arial"/>
              </w:rPr>
              <w:t xml:space="preserve"> района</w:t>
            </w:r>
            <w:r w:rsidRPr="003312CF">
              <w:rPr>
                <w:rFonts w:ascii="Arial" w:hAnsi="Arial" w:cs="Arial"/>
              </w:rPr>
              <w:t xml:space="preserve"> и Тюхтетского </w:t>
            </w:r>
            <w:r>
              <w:rPr>
                <w:rFonts w:ascii="Arial" w:hAnsi="Arial" w:cs="Arial"/>
              </w:rPr>
              <w:t>муниципального округа</w:t>
            </w:r>
            <w:r w:rsidRPr="003312CF">
              <w:rPr>
                <w:rFonts w:ascii="Arial" w:hAnsi="Arial" w:cs="Arial"/>
              </w:rPr>
              <w:t xml:space="preserve"> Красноярского края (по согласованию)</w:t>
            </w:r>
          </w:p>
        </w:tc>
      </w:tr>
      <w:tr w:rsidR="00F72871" w:rsidRPr="003312CF" w14:paraId="5C91B19E" w14:textId="77777777" w:rsidTr="009434C7">
        <w:trPr>
          <w:trHeight w:val="200"/>
        </w:trPr>
        <w:tc>
          <w:tcPr>
            <w:tcW w:w="2518" w:type="dxa"/>
            <w:shd w:val="clear" w:color="auto" w:fill="auto"/>
          </w:tcPr>
          <w:p w14:paraId="1C0A9913" w14:textId="77777777" w:rsidR="00F72871" w:rsidRPr="003312CF" w:rsidRDefault="00F72871" w:rsidP="009434C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Перфилов Виктор Михайлович</w:t>
            </w:r>
          </w:p>
        </w:tc>
        <w:tc>
          <w:tcPr>
            <w:tcW w:w="7052" w:type="dxa"/>
            <w:shd w:val="clear" w:color="auto" w:fill="auto"/>
          </w:tcPr>
          <w:p w14:paraId="3E65A5AD" w14:textId="196EF00D" w:rsidR="00F72871" w:rsidRPr="003312CF" w:rsidRDefault="00F72871" w:rsidP="007E7D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член Боготольского городского совета ветеранов (пенсионеров) войны, труда, вооруженных сил и правоохранительных органов (по согласованию)</w:t>
            </w:r>
          </w:p>
        </w:tc>
      </w:tr>
      <w:tr w:rsidR="00F72871" w:rsidRPr="003312CF" w14:paraId="094EF080" w14:textId="77777777" w:rsidTr="009434C7">
        <w:trPr>
          <w:trHeight w:val="201"/>
        </w:trPr>
        <w:tc>
          <w:tcPr>
            <w:tcW w:w="2518" w:type="dxa"/>
            <w:shd w:val="clear" w:color="auto" w:fill="auto"/>
          </w:tcPr>
          <w:p w14:paraId="5C57D715" w14:textId="77777777" w:rsidR="00F72871" w:rsidRPr="003312CF" w:rsidRDefault="00F72871" w:rsidP="009434C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Квас Светлана Александровна</w:t>
            </w:r>
          </w:p>
        </w:tc>
        <w:tc>
          <w:tcPr>
            <w:tcW w:w="7052" w:type="dxa"/>
            <w:shd w:val="clear" w:color="auto" w:fill="auto"/>
          </w:tcPr>
          <w:p w14:paraId="1771F19E" w14:textId="4FFBD1B4" w:rsidR="00F72871" w:rsidRPr="003312CF" w:rsidRDefault="00F72871" w:rsidP="007E7D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член Боготольского городского совета ветеранов (пенсионеров) войны, труда, вооруженных сил и правоохранительных органов (по согласованию)</w:t>
            </w:r>
          </w:p>
        </w:tc>
      </w:tr>
      <w:tr w:rsidR="00F72871" w:rsidRPr="003312CF" w14:paraId="6659D31A" w14:textId="77777777" w:rsidTr="009434C7">
        <w:trPr>
          <w:trHeight w:val="108"/>
        </w:trPr>
        <w:tc>
          <w:tcPr>
            <w:tcW w:w="2518" w:type="dxa"/>
            <w:shd w:val="clear" w:color="auto" w:fill="auto"/>
          </w:tcPr>
          <w:p w14:paraId="582C2BEC" w14:textId="063F907B" w:rsidR="00F72871" w:rsidRPr="003312CF" w:rsidRDefault="00F72871" w:rsidP="007E7D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  <w:color w:val="000000"/>
              </w:rPr>
              <w:t>Хохлова Светлана Федоровна</w:t>
            </w:r>
          </w:p>
        </w:tc>
        <w:tc>
          <w:tcPr>
            <w:tcW w:w="7052" w:type="dxa"/>
            <w:shd w:val="clear" w:color="auto" w:fill="auto"/>
          </w:tcPr>
          <w:p w14:paraId="0F77147E" w14:textId="0AA8BBF6" w:rsidR="00F72871" w:rsidRPr="003312CF" w:rsidRDefault="00F72871" w:rsidP="007E7D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  <w:color w:val="000000"/>
              </w:rPr>
              <w:t>общественный деятель (по согласованию)</w:t>
            </w:r>
          </w:p>
        </w:tc>
      </w:tr>
      <w:tr w:rsidR="00F72871" w:rsidRPr="003312CF" w14:paraId="08F6C93A" w14:textId="77777777" w:rsidTr="009434C7">
        <w:trPr>
          <w:trHeight w:val="986"/>
        </w:trPr>
        <w:tc>
          <w:tcPr>
            <w:tcW w:w="2518" w:type="dxa"/>
            <w:shd w:val="clear" w:color="auto" w:fill="auto"/>
          </w:tcPr>
          <w:p w14:paraId="1F048887" w14:textId="77777777" w:rsidR="00F72871" w:rsidRPr="003312CF" w:rsidRDefault="00F72871" w:rsidP="009434C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Бысов Николай Геннадьевич</w:t>
            </w:r>
          </w:p>
        </w:tc>
        <w:tc>
          <w:tcPr>
            <w:tcW w:w="7052" w:type="dxa"/>
            <w:shd w:val="clear" w:color="auto" w:fill="auto"/>
          </w:tcPr>
          <w:p w14:paraId="0BF67518" w14:textId="77777777" w:rsidR="00F72871" w:rsidRPr="003312CF" w:rsidRDefault="00F72871" w:rsidP="009434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312CF">
              <w:rPr>
                <w:rFonts w:ascii="Arial" w:hAnsi="Arial" w:cs="Arial"/>
              </w:rPr>
              <w:t>председатель местной общественной организации участников боевых действий города Боготола и Боготольского района «Гранит» (по согласованию)</w:t>
            </w:r>
          </w:p>
        </w:tc>
      </w:tr>
      <w:tr w:rsidR="00F72871" w:rsidRPr="003312CF" w14:paraId="1CB7B2D5" w14:textId="77777777" w:rsidTr="009434C7">
        <w:trPr>
          <w:trHeight w:val="689"/>
        </w:trPr>
        <w:tc>
          <w:tcPr>
            <w:tcW w:w="2518" w:type="dxa"/>
            <w:shd w:val="clear" w:color="auto" w:fill="auto"/>
          </w:tcPr>
          <w:p w14:paraId="7E926FB0" w14:textId="77777777" w:rsidR="00F72871" w:rsidRPr="003312CF" w:rsidRDefault="00F72871" w:rsidP="009434C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Ведибеда Александр Юрьевич</w:t>
            </w:r>
          </w:p>
        </w:tc>
        <w:tc>
          <w:tcPr>
            <w:tcW w:w="7052" w:type="dxa"/>
            <w:shd w:val="clear" w:color="auto" w:fill="auto"/>
          </w:tcPr>
          <w:p w14:paraId="52D3A6ED" w14:textId="77777777" w:rsidR="00F72871" w:rsidRPr="003312CF" w:rsidRDefault="00F72871" w:rsidP="009434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председатель общественной палаты Боготольского района, депутат Боготольского районного Совета депутатов (по согласованию)</w:t>
            </w:r>
          </w:p>
        </w:tc>
      </w:tr>
      <w:tr w:rsidR="00F72871" w:rsidRPr="003312CF" w14:paraId="0A53E9F2" w14:textId="77777777" w:rsidTr="009434C7">
        <w:trPr>
          <w:trHeight w:val="689"/>
        </w:trPr>
        <w:tc>
          <w:tcPr>
            <w:tcW w:w="2518" w:type="dxa"/>
            <w:shd w:val="clear" w:color="auto" w:fill="auto"/>
          </w:tcPr>
          <w:p w14:paraId="4E545BF6" w14:textId="77777777" w:rsidR="00F72871" w:rsidRDefault="00F72871" w:rsidP="009434C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Лагуткин Вячеслав Николаевич</w:t>
            </w:r>
          </w:p>
        </w:tc>
        <w:tc>
          <w:tcPr>
            <w:tcW w:w="7052" w:type="dxa"/>
            <w:shd w:val="clear" w:color="auto" w:fill="auto"/>
          </w:tcPr>
          <w:p w14:paraId="1558CA41" w14:textId="77777777" w:rsidR="00F72871" w:rsidRDefault="00F72871" w:rsidP="009434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социальный координатор по Боготольскому району филиала государственного фонда поддержки участников специальной военной операции «Защитники Отечества» по Красноярскому краю (по согласованию)</w:t>
            </w:r>
          </w:p>
        </w:tc>
      </w:tr>
      <w:bookmarkEnd w:id="0"/>
    </w:tbl>
    <w:p w14:paraId="2A80CBAD" w14:textId="77777777" w:rsidR="004F232B" w:rsidRDefault="004F232B" w:rsidP="008A0F64">
      <w:pPr>
        <w:widowControl w:val="0"/>
        <w:autoSpaceDE w:val="0"/>
        <w:autoSpaceDN w:val="0"/>
        <w:adjustRightInd w:val="0"/>
        <w:spacing w:after="0" w:line="240" w:lineRule="auto"/>
        <w:ind w:left="6663"/>
        <w:rPr>
          <w:rFonts w:ascii="Arial" w:hAnsi="Arial" w:cs="Arial"/>
          <w:sz w:val="24"/>
          <w:szCs w:val="24"/>
        </w:rPr>
      </w:pPr>
    </w:p>
    <w:p w14:paraId="794CA063" w14:textId="025C504A" w:rsidR="008A0F64" w:rsidRPr="008A0F64" w:rsidRDefault="008A0F64" w:rsidP="008A0F64">
      <w:pPr>
        <w:widowControl w:val="0"/>
        <w:autoSpaceDE w:val="0"/>
        <w:autoSpaceDN w:val="0"/>
        <w:adjustRightInd w:val="0"/>
        <w:spacing w:after="0" w:line="240" w:lineRule="auto"/>
        <w:ind w:left="6663"/>
        <w:rPr>
          <w:rFonts w:ascii="Arial" w:hAnsi="Arial" w:cs="Arial"/>
          <w:sz w:val="24"/>
          <w:szCs w:val="24"/>
        </w:rPr>
      </w:pPr>
      <w:r w:rsidRPr="008A0F64">
        <w:rPr>
          <w:rFonts w:ascii="Arial" w:hAnsi="Arial" w:cs="Arial"/>
          <w:sz w:val="24"/>
          <w:szCs w:val="24"/>
        </w:rPr>
        <w:t>Приложение 2</w:t>
      </w:r>
    </w:p>
    <w:p w14:paraId="0BB1F892" w14:textId="77777777" w:rsidR="008A0F64" w:rsidRPr="008A0F64" w:rsidRDefault="008A0F64" w:rsidP="008A0F64">
      <w:pPr>
        <w:widowControl w:val="0"/>
        <w:autoSpaceDE w:val="0"/>
        <w:autoSpaceDN w:val="0"/>
        <w:adjustRightInd w:val="0"/>
        <w:spacing w:after="0" w:line="240" w:lineRule="auto"/>
        <w:ind w:left="6663"/>
        <w:rPr>
          <w:rFonts w:ascii="Arial" w:hAnsi="Arial" w:cs="Arial"/>
          <w:sz w:val="24"/>
          <w:szCs w:val="24"/>
        </w:rPr>
      </w:pPr>
      <w:r w:rsidRPr="008A0F64">
        <w:rPr>
          <w:rFonts w:ascii="Arial" w:hAnsi="Arial" w:cs="Arial"/>
          <w:sz w:val="24"/>
          <w:szCs w:val="24"/>
        </w:rPr>
        <w:t>к постановлению администрации</w:t>
      </w:r>
    </w:p>
    <w:p w14:paraId="45999D3B" w14:textId="77777777" w:rsidR="008A0F64" w:rsidRPr="008A0F64" w:rsidRDefault="008A0F64" w:rsidP="008A0F64">
      <w:pPr>
        <w:widowControl w:val="0"/>
        <w:autoSpaceDE w:val="0"/>
        <w:autoSpaceDN w:val="0"/>
        <w:adjustRightInd w:val="0"/>
        <w:spacing w:after="0" w:line="240" w:lineRule="auto"/>
        <w:ind w:left="6663"/>
        <w:rPr>
          <w:rFonts w:ascii="Arial" w:hAnsi="Arial" w:cs="Arial"/>
          <w:sz w:val="24"/>
          <w:szCs w:val="24"/>
        </w:rPr>
      </w:pPr>
      <w:r w:rsidRPr="008A0F64">
        <w:rPr>
          <w:rFonts w:ascii="Arial" w:hAnsi="Arial" w:cs="Arial"/>
          <w:sz w:val="24"/>
          <w:szCs w:val="24"/>
        </w:rPr>
        <w:t>Боготольского района</w:t>
      </w:r>
    </w:p>
    <w:p w14:paraId="3131B002" w14:textId="63BF27E7" w:rsidR="008A0F64" w:rsidRPr="008A0F64" w:rsidRDefault="008A0F64" w:rsidP="008A0F64">
      <w:pPr>
        <w:widowControl w:val="0"/>
        <w:autoSpaceDE w:val="0"/>
        <w:autoSpaceDN w:val="0"/>
        <w:adjustRightInd w:val="0"/>
        <w:spacing w:after="0" w:line="240" w:lineRule="auto"/>
        <w:ind w:left="6663"/>
        <w:rPr>
          <w:rFonts w:ascii="Arial" w:hAnsi="Arial" w:cs="Arial"/>
          <w:sz w:val="24"/>
          <w:szCs w:val="24"/>
        </w:rPr>
      </w:pPr>
      <w:r w:rsidRPr="008A0F64">
        <w:rPr>
          <w:rFonts w:ascii="Arial" w:hAnsi="Arial" w:cs="Arial"/>
          <w:sz w:val="24"/>
          <w:szCs w:val="24"/>
        </w:rPr>
        <w:t xml:space="preserve">от </w:t>
      </w:r>
      <w:r w:rsidR="003F498C">
        <w:rPr>
          <w:rFonts w:ascii="Arial" w:hAnsi="Arial" w:cs="Arial"/>
          <w:sz w:val="24"/>
          <w:szCs w:val="24"/>
        </w:rPr>
        <w:t>08</w:t>
      </w:r>
      <w:r w:rsidRPr="008A0F64">
        <w:rPr>
          <w:rFonts w:ascii="Arial" w:hAnsi="Arial" w:cs="Arial"/>
          <w:sz w:val="24"/>
          <w:szCs w:val="24"/>
        </w:rPr>
        <w:t>.</w:t>
      </w:r>
      <w:r w:rsidR="003F498C">
        <w:rPr>
          <w:rFonts w:ascii="Arial" w:hAnsi="Arial" w:cs="Arial"/>
          <w:sz w:val="24"/>
          <w:szCs w:val="24"/>
        </w:rPr>
        <w:t>11</w:t>
      </w:r>
      <w:r w:rsidRPr="008A0F64">
        <w:rPr>
          <w:rFonts w:ascii="Arial" w:hAnsi="Arial" w:cs="Arial"/>
          <w:sz w:val="24"/>
          <w:szCs w:val="24"/>
        </w:rPr>
        <w:t>.2024 №</w:t>
      </w:r>
      <w:r w:rsidRPr="008A0F64">
        <w:rPr>
          <w:rFonts w:ascii="Arial" w:hAnsi="Arial" w:cs="Arial"/>
          <w:color w:val="000000"/>
          <w:sz w:val="24"/>
          <w:szCs w:val="24"/>
        </w:rPr>
        <w:t xml:space="preserve"> 63</w:t>
      </w:r>
      <w:r w:rsidR="003F498C">
        <w:rPr>
          <w:rFonts w:ascii="Arial" w:hAnsi="Arial" w:cs="Arial"/>
          <w:color w:val="000000"/>
          <w:sz w:val="24"/>
          <w:szCs w:val="24"/>
        </w:rPr>
        <w:t>1</w:t>
      </w:r>
      <w:r w:rsidRPr="008A0F64">
        <w:rPr>
          <w:rFonts w:ascii="Arial" w:hAnsi="Arial" w:cs="Arial"/>
          <w:sz w:val="24"/>
          <w:szCs w:val="24"/>
        </w:rPr>
        <w:t>-п</w:t>
      </w:r>
    </w:p>
    <w:p w14:paraId="5A3A12D1" w14:textId="77777777" w:rsidR="008A0F64" w:rsidRPr="003312CF" w:rsidRDefault="008A0F64" w:rsidP="008A0F64">
      <w:pPr>
        <w:spacing w:after="230"/>
        <w:contextualSpacing/>
        <w:jc w:val="both"/>
        <w:rPr>
          <w:rFonts w:ascii="Arial" w:hAnsi="Arial" w:cs="Arial"/>
          <w:color w:val="000000"/>
        </w:rPr>
      </w:pPr>
    </w:p>
    <w:p w14:paraId="00F0D0D1" w14:textId="77777777" w:rsidR="008A0F64" w:rsidRPr="008A0F64" w:rsidRDefault="008A0F64" w:rsidP="008A0F64">
      <w:pPr>
        <w:spacing w:after="230"/>
        <w:contextualSpacing/>
        <w:jc w:val="center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ПОЛОЖЕНИЕ</w:t>
      </w:r>
    </w:p>
    <w:p w14:paraId="3187A331" w14:textId="4F96766E" w:rsidR="008A0F64" w:rsidRPr="008A0F64" w:rsidRDefault="008A0F64" w:rsidP="008A0F64">
      <w:pPr>
        <w:spacing w:after="230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bookmarkStart w:id="1" w:name="_GoBack"/>
      <w:bookmarkEnd w:id="1"/>
      <w:r w:rsidRPr="008A0F64">
        <w:rPr>
          <w:rFonts w:ascii="Arial" w:hAnsi="Arial" w:cs="Arial"/>
          <w:color w:val="000000"/>
          <w:sz w:val="24"/>
          <w:szCs w:val="24"/>
        </w:rPr>
        <w:t>о Совете по патриотическому воспитанию при Главе Боготольского района</w:t>
      </w:r>
    </w:p>
    <w:p w14:paraId="3B8C4A4C" w14:textId="77777777" w:rsidR="008A0F64" w:rsidRPr="008A0F64" w:rsidRDefault="008A0F64" w:rsidP="008A0F64">
      <w:pPr>
        <w:spacing w:after="230"/>
        <w:contextualSpacing/>
        <w:jc w:val="both"/>
        <w:rPr>
          <w:rFonts w:ascii="Arial" w:hAnsi="Arial" w:cs="Arial"/>
          <w:color w:val="000000"/>
          <w:sz w:val="24"/>
          <w:szCs w:val="24"/>
        </w:rPr>
      </w:pPr>
    </w:p>
    <w:p w14:paraId="100B0D22" w14:textId="77777777" w:rsidR="008A0F64" w:rsidRPr="008A0F64" w:rsidRDefault="008A0F64" w:rsidP="008A0F64">
      <w:pPr>
        <w:spacing w:after="230"/>
        <w:contextualSpacing/>
        <w:jc w:val="center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1. ОБЩИЕ ПОЛОЖЕНИЯ</w:t>
      </w:r>
    </w:p>
    <w:p w14:paraId="1303801C" w14:textId="77777777" w:rsidR="008A0F64" w:rsidRPr="008A0F64" w:rsidRDefault="008A0F64" w:rsidP="008A0F64">
      <w:pPr>
        <w:spacing w:after="230"/>
        <w:contextualSpacing/>
        <w:jc w:val="both"/>
        <w:rPr>
          <w:rFonts w:ascii="Arial" w:hAnsi="Arial" w:cs="Arial"/>
          <w:color w:val="000000"/>
          <w:sz w:val="24"/>
          <w:szCs w:val="24"/>
        </w:rPr>
      </w:pPr>
    </w:p>
    <w:p w14:paraId="085672D7" w14:textId="77777777" w:rsidR="008A0F64" w:rsidRPr="008A0F64" w:rsidRDefault="008A0F64" w:rsidP="008A0F64">
      <w:pPr>
        <w:spacing w:after="230"/>
        <w:ind w:firstLine="708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 xml:space="preserve">1.1. Совет по патриотическому воспитанию при Главе Боготольского района (далее - Совет) является постоянно действующим совещательным органом, созданным для обеспечения взаимодействия органов местного самоуправления муниципального образования Боготольский муниципальный район, учреждений </w:t>
      </w:r>
      <w:r w:rsidRPr="008A0F64">
        <w:rPr>
          <w:rFonts w:ascii="Arial" w:hAnsi="Arial" w:cs="Arial"/>
          <w:color w:val="000000"/>
          <w:sz w:val="24"/>
          <w:szCs w:val="24"/>
        </w:rPr>
        <w:lastRenderedPageBreak/>
        <w:t>социальной сферы, некоммерческих и иных организаций в сфере патриотического воспитания в Боготольском районе.</w:t>
      </w:r>
    </w:p>
    <w:p w14:paraId="77804C36" w14:textId="77777777" w:rsidR="008A0F64" w:rsidRPr="008A0F64" w:rsidRDefault="008A0F64" w:rsidP="008A0F64">
      <w:pPr>
        <w:spacing w:after="230"/>
        <w:ind w:firstLine="708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1.2. Совет в своей деятельности руководствуется Конституцией Российской Федерации, действующим законодательством Российской Федерации и края, а также настоящим Положением.</w:t>
      </w:r>
    </w:p>
    <w:p w14:paraId="0FF8B6F8" w14:textId="77777777" w:rsidR="008A0F64" w:rsidRPr="008A0F64" w:rsidRDefault="008A0F64" w:rsidP="008A0F64">
      <w:pPr>
        <w:spacing w:after="230"/>
        <w:ind w:firstLine="708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1.3. Состав Совета утверждается постановлением администрации Боготольского района Красноярского края.</w:t>
      </w:r>
    </w:p>
    <w:p w14:paraId="53900B9A" w14:textId="77777777" w:rsidR="008A0F64" w:rsidRPr="008A0F64" w:rsidRDefault="008A0F64" w:rsidP="008A0F64">
      <w:pPr>
        <w:spacing w:after="230"/>
        <w:ind w:firstLine="708"/>
        <w:contextualSpacing/>
        <w:jc w:val="both"/>
        <w:rPr>
          <w:rFonts w:ascii="Arial" w:hAnsi="Arial" w:cs="Arial"/>
          <w:color w:val="000000"/>
          <w:sz w:val="24"/>
          <w:szCs w:val="24"/>
        </w:rPr>
      </w:pPr>
    </w:p>
    <w:p w14:paraId="581A0609" w14:textId="77777777" w:rsidR="008A0F64" w:rsidRPr="008A0F64" w:rsidRDefault="008A0F64" w:rsidP="008A0F64">
      <w:pPr>
        <w:spacing w:after="230"/>
        <w:contextualSpacing/>
        <w:jc w:val="center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2. ЗАДАЧИ СОВЕТА</w:t>
      </w:r>
    </w:p>
    <w:p w14:paraId="7966611B" w14:textId="77777777" w:rsidR="008A0F64" w:rsidRPr="008A0F64" w:rsidRDefault="008A0F64" w:rsidP="008A0F64">
      <w:pPr>
        <w:spacing w:after="230"/>
        <w:contextualSpacing/>
        <w:jc w:val="both"/>
        <w:rPr>
          <w:rFonts w:ascii="Arial" w:hAnsi="Arial" w:cs="Arial"/>
          <w:color w:val="000000"/>
          <w:sz w:val="24"/>
          <w:szCs w:val="24"/>
        </w:rPr>
      </w:pPr>
    </w:p>
    <w:p w14:paraId="67A840D7" w14:textId="77777777" w:rsidR="008A0F64" w:rsidRPr="008A0F64" w:rsidRDefault="008A0F64" w:rsidP="008A0F64">
      <w:pPr>
        <w:spacing w:after="230"/>
        <w:ind w:firstLine="708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2.1. Обеспечение взаимодействия органов местного самоуправления, учреждений социальной сферы, некоммерческих и иных организаций в сфере патриотического воспитания на территории Боготольского района.</w:t>
      </w:r>
    </w:p>
    <w:p w14:paraId="3CCC7802" w14:textId="77777777" w:rsidR="008A0F64" w:rsidRPr="008A0F64" w:rsidRDefault="008A0F64" w:rsidP="008A0F64">
      <w:pPr>
        <w:spacing w:after="230"/>
        <w:ind w:firstLine="708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2.2. Рассмотрение вопросов, связанных с развитием системы патриотического воспитания граждан в Боготольском районе.</w:t>
      </w:r>
    </w:p>
    <w:p w14:paraId="0B24C0E4" w14:textId="77777777" w:rsidR="008A0F64" w:rsidRPr="008A0F64" w:rsidRDefault="008A0F64" w:rsidP="008A0F64">
      <w:pPr>
        <w:spacing w:after="230"/>
        <w:ind w:firstLine="708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2.3. Подготовка предложений Главе Боготольского района по вопросам осуществления государственной политики в сфере патриотического воспитания на территории района.</w:t>
      </w:r>
    </w:p>
    <w:p w14:paraId="1C08AE57" w14:textId="77777777" w:rsidR="008A0F64" w:rsidRPr="008A0F64" w:rsidRDefault="008A0F64" w:rsidP="008A0F64">
      <w:pPr>
        <w:spacing w:after="230"/>
        <w:contextualSpacing/>
        <w:jc w:val="both"/>
        <w:rPr>
          <w:rFonts w:ascii="Arial" w:hAnsi="Arial" w:cs="Arial"/>
          <w:color w:val="000000"/>
          <w:sz w:val="24"/>
          <w:szCs w:val="24"/>
        </w:rPr>
      </w:pPr>
    </w:p>
    <w:p w14:paraId="14150C56" w14:textId="77777777" w:rsidR="008A0F64" w:rsidRPr="008A0F64" w:rsidRDefault="008A0F64" w:rsidP="008A0F64">
      <w:pPr>
        <w:spacing w:after="230"/>
        <w:contextualSpacing/>
        <w:jc w:val="center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3. ОСНОВНЫЕ НАПРАВЛЕНИЯ ДЕЯТЕЛЬНОСТИ СОВЕТА</w:t>
      </w:r>
    </w:p>
    <w:p w14:paraId="0686F2B9" w14:textId="77777777" w:rsidR="008A0F64" w:rsidRPr="008A0F64" w:rsidRDefault="008A0F64" w:rsidP="008A0F64">
      <w:pPr>
        <w:spacing w:after="230"/>
        <w:contextualSpacing/>
        <w:jc w:val="both"/>
        <w:rPr>
          <w:rFonts w:ascii="Arial" w:hAnsi="Arial" w:cs="Arial"/>
          <w:color w:val="000000"/>
          <w:sz w:val="24"/>
          <w:szCs w:val="24"/>
        </w:rPr>
      </w:pPr>
    </w:p>
    <w:p w14:paraId="021A4E85" w14:textId="77777777" w:rsidR="008A0F64" w:rsidRPr="008A0F64" w:rsidRDefault="008A0F64" w:rsidP="008A0F64">
      <w:pPr>
        <w:spacing w:after="230"/>
        <w:ind w:firstLine="708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3.1. Основными направлениями деятельности Совета являются:</w:t>
      </w:r>
    </w:p>
    <w:p w14:paraId="4642F758" w14:textId="77777777" w:rsidR="008A0F64" w:rsidRPr="008A0F64" w:rsidRDefault="008A0F64" w:rsidP="008A0F64">
      <w:pPr>
        <w:spacing w:after="230"/>
        <w:ind w:firstLine="708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3.1) обеспечение взаимодействия структурных подразделений администрации Боготольского района, муниципальных и иных учреждений и организаций Боготольского района, общественных объединений в сфере патриотического воспитания молодёжи;</w:t>
      </w:r>
    </w:p>
    <w:p w14:paraId="1217B933" w14:textId="77777777" w:rsidR="008A0F64" w:rsidRPr="008A0F64" w:rsidRDefault="008A0F64" w:rsidP="008A0F64">
      <w:pPr>
        <w:spacing w:after="230"/>
        <w:ind w:firstLine="708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3.2) подготовка рекомендаций органам местного самоуправления Боготольского района, организациям и учреждениям по вопросам патриотического воспитания населения Боготольского района и оказание содействия в эффективной реализации принятых решений;</w:t>
      </w:r>
    </w:p>
    <w:p w14:paraId="332895EC" w14:textId="77777777" w:rsidR="008A0F64" w:rsidRPr="008A0F64" w:rsidRDefault="008A0F64" w:rsidP="008A0F64">
      <w:pPr>
        <w:spacing w:after="230"/>
        <w:ind w:firstLine="708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3.3) внесение предложений по разработке проектов постановлений и распоряжений Администрации Боготольского района Красноярского края по вопросам патриотического воспитания граждан;</w:t>
      </w:r>
    </w:p>
    <w:p w14:paraId="370C41A5" w14:textId="77777777" w:rsidR="008A0F64" w:rsidRPr="008A0F64" w:rsidRDefault="008A0F64" w:rsidP="008A0F64">
      <w:pPr>
        <w:spacing w:after="230"/>
        <w:ind w:firstLine="708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 xml:space="preserve">3.4) внесение предложений по вопросам патриотического воспитания молодежи в муниципальную программу «Молодёжь Боготольского района», осуществление контроля за ее исполнением; </w:t>
      </w:r>
    </w:p>
    <w:p w14:paraId="6C3F38A5" w14:textId="77777777" w:rsidR="008A0F64" w:rsidRPr="008A0F64" w:rsidRDefault="008A0F64" w:rsidP="008A0F64">
      <w:pPr>
        <w:spacing w:after="230"/>
        <w:ind w:firstLine="708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3.5) осуществление мер по привлечению общественных объединений и организаций к решению задач патриотического воспитания граждан;</w:t>
      </w:r>
    </w:p>
    <w:p w14:paraId="506D0CC0" w14:textId="77777777" w:rsidR="008A0F64" w:rsidRPr="008A0F64" w:rsidRDefault="008A0F64" w:rsidP="008A0F64">
      <w:pPr>
        <w:spacing w:after="230"/>
        <w:ind w:firstLine="708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3.6) анализ, оценка и прогнозирование состояния патриотического воспитании в Боготольском районе;</w:t>
      </w:r>
    </w:p>
    <w:p w14:paraId="028EF081" w14:textId="77777777" w:rsidR="008A0F64" w:rsidRPr="008A0F64" w:rsidRDefault="008A0F64" w:rsidP="008A0F64">
      <w:pPr>
        <w:spacing w:after="230"/>
        <w:ind w:firstLine="708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 xml:space="preserve">3.7) содействие внедрению инновационных методов и форм патриотической работы в районе; </w:t>
      </w:r>
    </w:p>
    <w:p w14:paraId="40AD34AB" w14:textId="77777777" w:rsidR="008A0F64" w:rsidRPr="008A0F64" w:rsidRDefault="008A0F64" w:rsidP="008A0F64">
      <w:pPr>
        <w:spacing w:after="230"/>
        <w:ind w:firstLine="708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3.8) разработка и предложение собственных проектов и мероприятий патриотической направленности.</w:t>
      </w:r>
    </w:p>
    <w:p w14:paraId="4FCA599E" w14:textId="77777777" w:rsidR="008A0F64" w:rsidRPr="008A0F64" w:rsidRDefault="008A0F64" w:rsidP="008A0F64">
      <w:pPr>
        <w:spacing w:after="230"/>
        <w:contextualSpacing/>
        <w:jc w:val="both"/>
        <w:rPr>
          <w:rFonts w:ascii="Arial" w:hAnsi="Arial" w:cs="Arial"/>
          <w:color w:val="000000"/>
          <w:sz w:val="24"/>
          <w:szCs w:val="24"/>
        </w:rPr>
      </w:pPr>
    </w:p>
    <w:p w14:paraId="20DCD68C" w14:textId="77777777" w:rsidR="008A0F64" w:rsidRPr="008A0F64" w:rsidRDefault="008A0F64" w:rsidP="008A0F64">
      <w:pPr>
        <w:spacing w:after="230"/>
        <w:contextualSpacing/>
        <w:jc w:val="center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4. ПРАВА СОВЕТА</w:t>
      </w:r>
    </w:p>
    <w:p w14:paraId="531F6BA9" w14:textId="77777777" w:rsidR="008A0F64" w:rsidRPr="008A0F64" w:rsidRDefault="008A0F64" w:rsidP="008A0F64">
      <w:pPr>
        <w:spacing w:after="230"/>
        <w:contextualSpacing/>
        <w:jc w:val="both"/>
        <w:rPr>
          <w:rFonts w:ascii="Arial" w:hAnsi="Arial" w:cs="Arial"/>
          <w:color w:val="000000"/>
          <w:sz w:val="24"/>
          <w:szCs w:val="24"/>
        </w:rPr>
      </w:pPr>
    </w:p>
    <w:p w14:paraId="77721213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4.1. Запрашивать необходимые материалы и информацию от органов местного самоуправления муниципальных образований края, учреждений и организаций социальной сферы, некоммерческих и иных организаций по вопросам, отнесенным к компетенции Совета.</w:t>
      </w:r>
    </w:p>
    <w:p w14:paraId="6E2C6161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4.2. Создавать рабочие группы для изучения отдельных вопросов в сфере патриотического воспитания.</w:t>
      </w:r>
    </w:p>
    <w:p w14:paraId="37A0B775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4.3. Приглашать для участия в работе Совета представителей   органов местного самоуправления, учреждений и организаций социальной сферы, некоммерческих и иных организаций в сфере патриотического воспитания по вопросам, отнесенным к компетенции Совета.</w:t>
      </w:r>
    </w:p>
    <w:p w14:paraId="2BAAC8AA" w14:textId="77777777" w:rsidR="008A0F64" w:rsidRPr="008A0F64" w:rsidRDefault="008A0F64" w:rsidP="008A0F64">
      <w:pPr>
        <w:spacing w:after="230"/>
        <w:contextualSpacing/>
        <w:jc w:val="both"/>
        <w:rPr>
          <w:rFonts w:ascii="Arial" w:hAnsi="Arial" w:cs="Arial"/>
          <w:color w:val="000000"/>
          <w:sz w:val="24"/>
          <w:szCs w:val="24"/>
        </w:rPr>
      </w:pPr>
    </w:p>
    <w:p w14:paraId="51E0EE55" w14:textId="77777777" w:rsidR="008A0F64" w:rsidRPr="008A0F64" w:rsidRDefault="008A0F64" w:rsidP="008A0F64">
      <w:pPr>
        <w:spacing w:after="230"/>
        <w:contextualSpacing/>
        <w:jc w:val="center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5. СОСТАВ И ПОРЯДОК ДЕЯТЕЛЬНОСТИ СОВЕТА</w:t>
      </w:r>
    </w:p>
    <w:p w14:paraId="3D242525" w14:textId="77777777" w:rsidR="008A0F64" w:rsidRPr="008A0F64" w:rsidRDefault="008A0F64" w:rsidP="008A0F64">
      <w:pPr>
        <w:spacing w:after="230"/>
        <w:contextualSpacing/>
        <w:jc w:val="both"/>
        <w:rPr>
          <w:rFonts w:ascii="Arial" w:hAnsi="Arial" w:cs="Arial"/>
          <w:color w:val="000000"/>
          <w:sz w:val="24"/>
          <w:szCs w:val="24"/>
        </w:rPr>
      </w:pPr>
    </w:p>
    <w:p w14:paraId="2EB1D65B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5.1. Совет состоит из председателя Совета, заместителя председателя Совета, секретаря Совета и членов Совета.</w:t>
      </w:r>
    </w:p>
    <w:p w14:paraId="777939B2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5.2. Совет осуществляет свою деятельность в соответствии с регламентом, утверждаемым председателем Совета. Заседания Совета проводятся по мере необходимости, но не реже двух раз в год.</w:t>
      </w:r>
    </w:p>
    <w:p w14:paraId="00A75D4D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5.3. Председатель Совета:</w:t>
      </w:r>
    </w:p>
    <w:p w14:paraId="2FB2FB5C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руководит работой Совета;</w:t>
      </w:r>
    </w:p>
    <w:p w14:paraId="0061CE98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организует и планирует деятельность Совета;</w:t>
      </w:r>
    </w:p>
    <w:p w14:paraId="433F57DA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утверждает повестки заседаний Совета;</w:t>
      </w:r>
    </w:p>
    <w:p w14:paraId="701A11FC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ведет заседания Совета.</w:t>
      </w:r>
    </w:p>
    <w:p w14:paraId="3330E18A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5.4. Заместитель председателя Совета осуществляет руководство деятельностью Совета в период отсутствия председателя Совета (далее - председательствующий).</w:t>
      </w:r>
    </w:p>
    <w:p w14:paraId="754941AC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5.5. Секретарь Совета:</w:t>
      </w:r>
    </w:p>
    <w:p w14:paraId="16695BD2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готовит проекты повесток заседаний Совета;</w:t>
      </w:r>
    </w:p>
    <w:p w14:paraId="62F45656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осуществляет организационное обеспечение деятельности Совета;</w:t>
      </w:r>
    </w:p>
    <w:p w14:paraId="52A11348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оформляет протоколы заседания Совета.</w:t>
      </w:r>
    </w:p>
    <w:p w14:paraId="086D9C88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5.6. Члены Совета:</w:t>
      </w:r>
    </w:p>
    <w:p w14:paraId="701ACC0B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организуют подготовку вопросов, выносимых на рассмотрение Совета;</w:t>
      </w:r>
    </w:p>
    <w:p w14:paraId="4F12BC81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организуют выполнение решений Совета.</w:t>
      </w:r>
    </w:p>
    <w:p w14:paraId="1CD67A1B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5.7. Члены Совета имеют право:</w:t>
      </w:r>
    </w:p>
    <w:p w14:paraId="6B171E18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выступать на заседаниях Совета, вносить предложения по вопросам, относящимся к компетенции Совета;</w:t>
      </w:r>
    </w:p>
    <w:p w14:paraId="70EA7913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голосовать на заседаниях Совета;</w:t>
      </w:r>
    </w:p>
    <w:p w14:paraId="6E33BF91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знакомиться с материалами, рассматриваемыми на заседаниях Совета;</w:t>
      </w:r>
    </w:p>
    <w:p w14:paraId="52490CA5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излагать в письменном виде особое мнение, которое подлежит обязательному приобщению к протоколу заседания Совета, в случае несогласия с решением Совета.</w:t>
      </w:r>
    </w:p>
    <w:p w14:paraId="5776F03B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5.8. Заседание Совета считается правомочным, если на нем присутствует более половины членов Совета.</w:t>
      </w:r>
    </w:p>
    <w:p w14:paraId="08EADC8E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5.9. Решения Совета принимаются путем открытого голосования простым большинством голосов от числа присутствующих на заседании членов Совета.</w:t>
      </w:r>
    </w:p>
    <w:p w14:paraId="351BF440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lastRenderedPageBreak/>
        <w:t>При равенстве голосов решающим является голос председательствующего на заседании Совета.</w:t>
      </w:r>
    </w:p>
    <w:p w14:paraId="0C760BBA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5.10. Решения Совета оформляются протоколом заседания Совета, который подписывается председательствующим на заседании Совета и секретарем Совета.</w:t>
      </w:r>
    </w:p>
    <w:p w14:paraId="27AC9532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5.11. Решения Совета носят рекомендательный характер.</w:t>
      </w:r>
    </w:p>
    <w:p w14:paraId="22E4629A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5.12. Организационное обеспечение деятельности Совета осуществляется администрацией Боготольского района.</w:t>
      </w:r>
    </w:p>
    <w:p w14:paraId="2EA773B4" w14:textId="77777777" w:rsidR="008A0F64" w:rsidRPr="008A0F64" w:rsidRDefault="008A0F64" w:rsidP="008A0F64">
      <w:pPr>
        <w:spacing w:after="230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8A0F64">
        <w:rPr>
          <w:rFonts w:ascii="Arial" w:hAnsi="Arial" w:cs="Arial"/>
          <w:color w:val="000000"/>
          <w:sz w:val="24"/>
          <w:szCs w:val="24"/>
        </w:rPr>
        <w:t>5.13. Материально-техническое обеспечение деятельности Совета осуществляется администрацией Боготольского района.</w:t>
      </w:r>
    </w:p>
    <w:sectPr w:rsidR="008A0F64" w:rsidRPr="008A0F64" w:rsidSect="00CB357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509"/>
    <w:rsid w:val="00010391"/>
    <w:rsid w:val="00052E96"/>
    <w:rsid w:val="00056167"/>
    <w:rsid w:val="000B13A8"/>
    <w:rsid w:val="000B5EE6"/>
    <w:rsid w:val="001675C9"/>
    <w:rsid w:val="001D5000"/>
    <w:rsid w:val="002236D1"/>
    <w:rsid w:val="00231453"/>
    <w:rsid w:val="00235881"/>
    <w:rsid w:val="002758F2"/>
    <w:rsid w:val="00295394"/>
    <w:rsid w:val="00295BB2"/>
    <w:rsid w:val="002A3956"/>
    <w:rsid w:val="002A5C97"/>
    <w:rsid w:val="002C07E5"/>
    <w:rsid w:val="00372816"/>
    <w:rsid w:val="0037436B"/>
    <w:rsid w:val="003B2171"/>
    <w:rsid w:val="003C31B0"/>
    <w:rsid w:val="003C68EB"/>
    <w:rsid w:val="003F498C"/>
    <w:rsid w:val="00404FF0"/>
    <w:rsid w:val="00411EE9"/>
    <w:rsid w:val="00455D24"/>
    <w:rsid w:val="00475A31"/>
    <w:rsid w:val="00482368"/>
    <w:rsid w:val="004D2BEA"/>
    <w:rsid w:val="004D65BA"/>
    <w:rsid w:val="004E14C6"/>
    <w:rsid w:val="004E75BE"/>
    <w:rsid w:val="004F232B"/>
    <w:rsid w:val="004F3E94"/>
    <w:rsid w:val="0051026A"/>
    <w:rsid w:val="00520598"/>
    <w:rsid w:val="00541DA5"/>
    <w:rsid w:val="005569D3"/>
    <w:rsid w:val="00570A13"/>
    <w:rsid w:val="00575993"/>
    <w:rsid w:val="005C351F"/>
    <w:rsid w:val="005C7CB5"/>
    <w:rsid w:val="005D3BEE"/>
    <w:rsid w:val="00605C49"/>
    <w:rsid w:val="006350B5"/>
    <w:rsid w:val="006362BF"/>
    <w:rsid w:val="006371FB"/>
    <w:rsid w:val="00661327"/>
    <w:rsid w:val="006816FB"/>
    <w:rsid w:val="006875C9"/>
    <w:rsid w:val="0069455B"/>
    <w:rsid w:val="006D616E"/>
    <w:rsid w:val="006E13B7"/>
    <w:rsid w:val="00786FA2"/>
    <w:rsid w:val="0079516C"/>
    <w:rsid w:val="007C136A"/>
    <w:rsid w:val="007E1994"/>
    <w:rsid w:val="007E7DF6"/>
    <w:rsid w:val="00822642"/>
    <w:rsid w:val="008310B9"/>
    <w:rsid w:val="00884EAC"/>
    <w:rsid w:val="008A0F64"/>
    <w:rsid w:val="008C043F"/>
    <w:rsid w:val="008D6563"/>
    <w:rsid w:val="008E1DC7"/>
    <w:rsid w:val="00971C88"/>
    <w:rsid w:val="0099255D"/>
    <w:rsid w:val="00993412"/>
    <w:rsid w:val="00A069FC"/>
    <w:rsid w:val="00A462EC"/>
    <w:rsid w:val="00A52EDA"/>
    <w:rsid w:val="00A66606"/>
    <w:rsid w:val="00A67A62"/>
    <w:rsid w:val="00AE4F70"/>
    <w:rsid w:val="00B454D4"/>
    <w:rsid w:val="00B545B8"/>
    <w:rsid w:val="00B82437"/>
    <w:rsid w:val="00B944F8"/>
    <w:rsid w:val="00BA19F0"/>
    <w:rsid w:val="00BC638F"/>
    <w:rsid w:val="00BD542A"/>
    <w:rsid w:val="00BE15CE"/>
    <w:rsid w:val="00C36134"/>
    <w:rsid w:val="00C74A90"/>
    <w:rsid w:val="00CB3577"/>
    <w:rsid w:val="00CD08B0"/>
    <w:rsid w:val="00CF3F81"/>
    <w:rsid w:val="00CF7A73"/>
    <w:rsid w:val="00DD020B"/>
    <w:rsid w:val="00DD7C25"/>
    <w:rsid w:val="00DF02C5"/>
    <w:rsid w:val="00DF1337"/>
    <w:rsid w:val="00E031B5"/>
    <w:rsid w:val="00E53B13"/>
    <w:rsid w:val="00F22509"/>
    <w:rsid w:val="00F56D0B"/>
    <w:rsid w:val="00F57127"/>
    <w:rsid w:val="00F72871"/>
    <w:rsid w:val="00FA2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003B8"/>
  <w15:docId w15:val="{189CEF84-FD22-4A23-8667-8786E8AB9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59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2509"/>
    <w:rPr>
      <w:strike w:val="0"/>
      <w:dstrike w:val="0"/>
      <w:color w:val="0D6EFD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F22509"/>
    <w:pPr>
      <w:spacing w:after="23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225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2509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qFormat/>
    <w:rsid w:val="00B82437"/>
    <w:pPr>
      <w:spacing w:after="0" w:line="240" w:lineRule="auto"/>
      <w:ind w:firstLine="539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Заголовок Знак"/>
    <w:basedOn w:val="a0"/>
    <w:link w:val="a7"/>
    <w:rsid w:val="00B82437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BA19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BA19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pt-a-000029">
    <w:name w:val="pt-a-000029"/>
    <w:basedOn w:val="a"/>
    <w:rsid w:val="00052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a-000023">
    <w:name w:val="pt-a-000023"/>
    <w:basedOn w:val="a"/>
    <w:rsid w:val="00052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t-a0-000024">
    <w:name w:val="pt-a0-000024"/>
    <w:basedOn w:val="a0"/>
    <w:rsid w:val="00052E96"/>
  </w:style>
  <w:style w:type="character" w:customStyle="1" w:styleId="pt-a0-000031">
    <w:name w:val="pt-a0-000031"/>
    <w:basedOn w:val="a0"/>
    <w:rsid w:val="00052E96"/>
  </w:style>
  <w:style w:type="character" w:customStyle="1" w:styleId="pt-a0-000032">
    <w:name w:val="pt-a0-000032"/>
    <w:basedOn w:val="a0"/>
    <w:rsid w:val="00052E96"/>
  </w:style>
  <w:style w:type="paragraph" w:styleId="a9">
    <w:name w:val="No Spacing"/>
    <w:uiPriority w:val="1"/>
    <w:qFormat/>
    <w:rsid w:val="004E75BE"/>
    <w:pPr>
      <w:spacing w:after="0" w:line="240" w:lineRule="auto"/>
    </w:pPr>
  </w:style>
  <w:style w:type="table" w:styleId="aa">
    <w:name w:val="Table Grid"/>
    <w:basedOn w:val="a1"/>
    <w:uiPriority w:val="59"/>
    <w:rsid w:val="0099255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6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70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61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4849">
                      <w:marLeft w:val="0"/>
                      <w:marRight w:val="0"/>
                      <w:marTop w:val="0"/>
                      <w:marBottom w:val="30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20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780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62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088670">
                  <w:marLeft w:val="768"/>
                  <w:marRight w:val="76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8" w:space="23" w:color="FFFFFF"/>
                    <w:right w:val="none" w:sz="0" w:space="0" w:color="auto"/>
                  </w:divBdr>
                  <w:divsChild>
                    <w:div w:id="991255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99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040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170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510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150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8868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21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48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8" w:space="0" w:color="555555"/>
                    <w:right w:val="none" w:sz="0" w:space="0" w:color="auto"/>
                  </w:divBdr>
                  <w:divsChild>
                    <w:div w:id="125665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0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81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738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15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29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1546</Words>
  <Characters>8814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2022-11-10T03:01:00Z</cp:lastPrinted>
  <dcterms:created xsi:type="dcterms:W3CDTF">2024-02-21T08:32:00Z</dcterms:created>
  <dcterms:modified xsi:type="dcterms:W3CDTF">2024-12-13T01:20:00Z</dcterms:modified>
</cp:coreProperties>
</file>